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830BF6C" w14:textId="77777777" w:rsidR="00CB1A25" w:rsidRDefault="00CB1A25" w:rsidP="00CB1A25">
      <w:pPr>
        <w:spacing w:line="200" w:lineRule="exact"/>
        <w:rPr>
          <w:rFonts w:hint="eastAsia"/>
          <w:sz w:val="24"/>
          <w:szCs w:val="24"/>
        </w:rPr>
      </w:pPr>
      <w:bookmarkStart w:id="0" w:name="page1"/>
      <w:bookmarkEnd w:id="0"/>
    </w:p>
    <w:p w14:paraId="412C743E" w14:textId="77777777" w:rsidR="00CB1A25" w:rsidRDefault="00CB1A25" w:rsidP="00CB1A25">
      <w:pPr>
        <w:spacing w:line="200" w:lineRule="exact"/>
        <w:rPr>
          <w:sz w:val="24"/>
          <w:szCs w:val="24"/>
        </w:rPr>
      </w:pPr>
    </w:p>
    <w:p w14:paraId="6174387A" w14:textId="77777777" w:rsidR="00CB1A25" w:rsidRDefault="00CB1A25" w:rsidP="00CB1A25">
      <w:pPr>
        <w:spacing w:line="200" w:lineRule="exact"/>
        <w:rPr>
          <w:sz w:val="24"/>
          <w:szCs w:val="24"/>
        </w:rPr>
      </w:pPr>
    </w:p>
    <w:p w14:paraId="42A784E0" w14:textId="77777777" w:rsidR="00CB1A25" w:rsidRDefault="00CB1A25" w:rsidP="00CB1A25">
      <w:pPr>
        <w:spacing w:line="363" w:lineRule="exact"/>
        <w:rPr>
          <w:sz w:val="24"/>
          <w:szCs w:val="24"/>
        </w:rPr>
      </w:pPr>
    </w:p>
    <w:p w14:paraId="2FA15613" w14:textId="77777777" w:rsidR="00CB1A25" w:rsidRDefault="00CB1A25" w:rsidP="00CB1A25">
      <w:pPr>
        <w:spacing w:line="502" w:lineRule="exact"/>
        <w:ind w:right="6"/>
        <w:jc w:val="center"/>
        <w:rPr>
          <w:rFonts w:ascii="宋体" w:hAnsi="宋体" w:cs="宋体"/>
          <w:b/>
          <w:bCs/>
          <w:sz w:val="44"/>
          <w:szCs w:val="44"/>
        </w:rPr>
      </w:pPr>
    </w:p>
    <w:p w14:paraId="5B6FE26E" w14:textId="77777777" w:rsidR="00CB1A25" w:rsidRDefault="00CB1A25" w:rsidP="00CB1A25">
      <w:pPr>
        <w:spacing w:line="502" w:lineRule="exact"/>
        <w:ind w:right="6"/>
        <w:jc w:val="center"/>
        <w:rPr>
          <w:rFonts w:ascii="宋体" w:hAnsi="宋体" w:cs="宋体"/>
          <w:b/>
          <w:bCs/>
          <w:sz w:val="44"/>
          <w:szCs w:val="44"/>
        </w:rPr>
      </w:pPr>
    </w:p>
    <w:p w14:paraId="6E4E7365" w14:textId="77777777" w:rsidR="00CB1A25" w:rsidRDefault="00CB1A25" w:rsidP="00CB1A25">
      <w:pPr>
        <w:spacing w:line="502" w:lineRule="exact"/>
        <w:ind w:right="6"/>
        <w:jc w:val="center"/>
        <w:rPr>
          <w:rFonts w:ascii="宋体" w:hAnsi="宋体" w:cs="宋体"/>
          <w:b/>
          <w:bCs/>
          <w:sz w:val="44"/>
          <w:szCs w:val="44"/>
        </w:rPr>
      </w:pPr>
    </w:p>
    <w:p w14:paraId="52ADD6F0" w14:textId="77777777" w:rsidR="00CB1A25" w:rsidRDefault="00CB1A25" w:rsidP="00CB1A25">
      <w:pPr>
        <w:spacing w:line="502" w:lineRule="exact"/>
        <w:ind w:right="6"/>
        <w:jc w:val="center"/>
        <w:rPr>
          <w:rFonts w:ascii="宋体" w:hAnsi="宋体" w:cs="宋体"/>
          <w:b/>
          <w:bCs/>
          <w:sz w:val="44"/>
          <w:szCs w:val="44"/>
        </w:rPr>
      </w:pPr>
    </w:p>
    <w:p w14:paraId="721B88BB" w14:textId="77777777" w:rsidR="00CB1A25" w:rsidRDefault="00CB1A25" w:rsidP="00CB1A25">
      <w:pPr>
        <w:spacing w:line="502" w:lineRule="exact"/>
        <w:ind w:right="6"/>
        <w:jc w:val="center"/>
        <w:rPr>
          <w:rFonts w:ascii="宋体" w:hAnsi="宋体" w:cs="宋体"/>
          <w:b/>
          <w:bCs/>
          <w:sz w:val="44"/>
          <w:szCs w:val="44"/>
        </w:rPr>
      </w:pPr>
    </w:p>
    <w:p w14:paraId="25595C15" w14:textId="77777777" w:rsidR="00CB1A25" w:rsidRDefault="00CB1A25" w:rsidP="00CB1A25">
      <w:pPr>
        <w:spacing w:line="502" w:lineRule="exact"/>
        <w:ind w:right="6"/>
        <w:jc w:val="center"/>
        <w:rPr>
          <w:rFonts w:ascii="宋体" w:hAnsi="宋体" w:cs="宋体"/>
          <w:sz w:val="20"/>
          <w:szCs w:val="20"/>
        </w:rPr>
      </w:pPr>
      <w:r>
        <w:rPr>
          <w:rFonts w:ascii="宋体" w:hAnsi="宋体" w:cs="宋体" w:hint="eastAsia"/>
          <w:b/>
          <w:bCs/>
          <w:sz w:val="44"/>
          <w:szCs w:val="44"/>
        </w:rPr>
        <w:t xml:space="preserve"> 北京三元食品股份有限公司</w:t>
      </w:r>
    </w:p>
    <w:p w14:paraId="702E45B4" w14:textId="77777777" w:rsidR="00CB1A25" w:rsidRDefault="00CB1A25" w:rsidP="00CB1A25">
      <w:pPr>
        <w:spacing w:line="385" w:lineRule="exact"/>
        <w:rPr>
          <w:rFonts w:ascii="宋体" w:hAnsi="宋体" w:cs="宋体"/>
          <w:sz w:val="24"/>
          <w:szCs w:val="24"/>
        </w:rPr>
      </w:pPr>
    </w:p>
    <w:p w14:paraId="3A34ED72" w14:textId="4F4A5BDC" w:rsidR="00CB1A25" w:rsidRDefault="00F004A2" w:rsidP="00CB1A25">
      <w:pPr>
        <w:spacing w:line="530" w:lineRule="exact"/>
        <w:ind w:left="40" w:right="46"/>
        <w:jc w:val="center"/>
        <w:rPr>
          <w:rFonts w:ascii="宋体" w:hAnsi="宋体" w:cs="宋体"/>
          <w:b/>
          <w:bCs/>
          <w:sz w:val="44"/>
          <w:szCs w:val="44"/>
        </w:rPr>
      </w:pPr>
      <w:r>
        <w:rPr>
          <w:rFonts w:ascii="宋体" w:hAnsi="宋体" w:cs="宋体" w:hint="eastAsia"/>
          <w:b/>
          <w:bCs/>
          <w:sz w:val="44"/>
          <w:szCs w:val="44"/>
        </w:rPr>
        <w:t>2</w:t>
      </w:r>
      <w:r>
        <w:rPr>
          <w:rFonts w:ascii="宋体" w:hAnsi="宋体" w:cs="宋体"/>
          <w:b/>
          <w:bCs/>
          <w:sz w:val="44"/>
          <w:szCs w:val="44"/>
        </w:rPr>
        <w:t>022</w:t>
      </w:r>
      <w:r>
        <w:rPr>
          <w:rFonts w:ascii="宋体" w:hAnsi="宋体" w:cs="宋体" w:hint="eastAsia"/>
          <w:b/>
          <w:bCs/>
          <w:sz w:val="44"/>
          <w:szCs w:val="44"/>
        </w:rPr>
        <w:t>年</w:t>
      </w:r>
      <w:r w:rsidR="003423A2">
        <w:rPr>
          <w:rFonts w:ascii="宋体" w:hAnsi="宋体" w:cs="宋体" w:hint="eastAsia"/>
          <w:b/>
          <w:bCs/>
          <w:sz w:val="44"/>
          <w:szCs w:val="44"/>
        </w:rPr>
        <w:t>春节</w:t>
      </w:r>
      <w:r w:rsidR="003423A2">
        <w:rPr>
          <w:rFonts w:ascii="宋体" w:hAnsi="宋体" w:cs="宋体"/>
          <w:b/>
          <w:bCs/>
          <w:sz w:val="44"/>
          <w:szCs w:val="44"/>
        </w:rPr>
        <w:t>阶段</w:t>
      </w:r>
      <w:r w:rsidR="00CB1A25">
        <w:rPr>
          <w:rFonts w:ascii="宋体" w:hAnsi="宋体" w:cs="宋体" w:hint="eastAsia"/>
          <w:b/>
          <w:bCs/>
          <w:sz w:val="44"/>
          <w:szCs w:val="44"/>
        </w:rPr>
        <w:t>北京地区</w:t>
      </w:r>
      <w:r w:rsidR="00A02A1F">
        <w:rPr>
          <w:rFonts w:ascii="宋体" w:hAnsi="宋体" w:cs="宋体" w:hint="eastAsia"/>
          <w:b/>
          <w:bCs/>
          <w:sz w:val="44"/>
          <w:szCs w:val="44"/>
        </w:rPr>
        <w:t>电梯</w:t>
      </w:r>
      <w:r w:rsidR="00A02A1F">
        <w:rPr>
          <w:rFonts w:ascii="宋体" w:hAnsi="宋体" w:cs="宋体"/>
          <w:b/>
          <w:bCs/>
          <w:sz w:val="44"/>
          <w:szCs w:val="44"/>
        </w:rPr>
        <w:t>框架</w:t>
      </w:r>
      <w:r w:rsidR="00CB1A25">
        <w:rPr>
          <w:rFonts w:ascii="宋体" w:hAnsi="宋体" w:cs="宋体" w:hint="eastAsia"/>
          <w:b/>
          <w:bCs/>
          <w:sz w:val="44"/>
          <w:szCs w:val="44"/>
        </w:rPr>
        <w:t>媒体</w:t>
      </w:r>
    </w:p>
    <w:p w14:paraId="1B860D5A" w14:textId="77777777" w:rsidR="00CB1A25" w:rsidRDefault="00CB1A25" w:rsidP="00CB1A25">
      <w:pPr>
        <w:spacing w:line="530" w:lineRule="exact"/>
        <w:ind w:left="40" w:right="46"/>
        <w:jc w:val="center"/>
        <w:rPr>
          <w:rFonts w:ascii="宋体" w:hAnsi="宋体" w:cs="宋体"/>
          <w:sz w:val="20"/>
          <w:szCs w:val="20"/>
        </w:rPr>
      </w:pPr>
      <w:r>
        <w:rPr>
          <w:rFonts w:ascii="宋体" w:hAnsi="宋体" w:cs="宋体" w:hint="eastAsia"/>
          <w:b/>
          <w:bCs/>
          <w:sz w:val="44"/>
          <w:szCs w:val="44"/>
        </w:rPr>
        <w:t>广告公司招标项目</w:t>
      </w:r>
    </w:p>
    <w:p w14:paraId="00BAEE7F" w14:textId="77777777" w:rsidR="00CB1A25" w:rsidRDefault="00CB1A25" w:rsidP="00CB1A25">
      <w:pPr>
        <w:spacing w:line="328" w:lineRule="exact"/>
        <w:rPr>
          <w:rFonts w:ascii="宋体" w:hAnsi="宋体" w:cs="宋体"/>
          <w:sz w:val="24"/>
          <w:szCs w:val="24"/>
        </w:rPr>
      </w:pPr>
    </w:p>
    <w:p w14:paraId="1E5C257A" w14:textId="77777777" w:rsidR="00CB1A25" w:rsidRDefault="00CB1A25" w:rsidP="00CB1A25">
      <w:pPr>
        <w:spacing w:line="502" w:lineRule="exact"/>
        <w:ind w:right="6"/>
        <w:jc w:val="center"/>
        <w:rPr>
          <w:sz w:val="20"/>
          <w:szCs w:val="20"/>
        </w:rPr>
      </w:pPr>
      <w:r>
        <w:rPr>
          <w:rFonts w:ascii="宋体" w:hAnsi="宋体" w:cs="宋体" w:hint="eastAsia"/>
          <w:b/>
          <w:bCs/>
          <w:sz w:val="44"/>
          <w:szCs w:val="44"/>
        </w:rPr>
        <w:t>招标文件</w:t>
      </w:r>
    </w:p>
    <w:p w14:paraId="50167AA9" w14:textId="77777777" w:rsidR="00CB1A25" w:rsidRDefault="00CB1A25" w:rsidP="00CB1A25">
      <w:pPr>
        <w:spacing w:line="200" w:lineRule="exact"/>
        <w:rPr>
          <w:sz w:val="24"/>
          <w:szCs w:val="24"/>
        </w:rPr>
      </w:pPr>
    </w:p>
    <w:p w14:paraId="096C735C" w14:textId="77777777" w:rsidR="00CB1A25" w:rsidRDefault="00CB1A25" w:rsidP="00CB1A25">
      <w:pPr>
        <w:spacing w:line="200" w:lineRule="exact"/>
        <w:rPr>
          <w:sz w:val="24"/>
          <w:szCs w:val="24"/>
        </w:rPr>
      </w:pPr>
    </w:p>
    <w:p w14:paraId="20925702" w14:textId="77777777" w:rsidR="00CB1A25" w:rsidRDefault="00CB1A25" w:rsidP="00CB1A25">
      <w:pPr>
        <w:spacing w:line="200" w:lineRule="exact"/>
        <w:rPr>
          <w:sz w:val="24"/>
          <w:szCs w:val="24"/>
        </w:rPr>
      </w:pPr>
    </w:p>
    <w:p w14:paraId="29209F40" w14:textId="77777777" w:rsidR="00CB1A25" w:rsidRDefault="00CB1A25" w:rsidP="00CB1A25">
      <w:pPr>
        <w:spacing w:line="200" w:lineRule="exact"/>
        <w:rPr>
          <w:sz w:val="24"/>
          <w:szCs w:val="24"/>
        </w:rPr>
      </w:pPr>
    </w:p>
    <w:p w14:paraId="638A2494" w14:textId="77777777" w:rsidR="00CB1A25" w:rsidRDefault="00CB1A25" w:rsidP="00CB1A25">
      <w:pPr>
        <w:spacing w:line="200" w:lineRule="exact"/>
        <w:rPr>
          <w:sz w:val="24"/>
          <w:szCs w:val="24"/>
        </w:rPr>
      </w:pPr>
    </w:p>
    <w:p w14:paraId="45AA22CC" w14:textId="77777777" w:rsidR="00CB1A25" w:rsidRDefault="00CB1A25" w:rsidP="00CB1A25">
      <w:pPr>
        <w:spacing w:line="200" w:lineRule="exact"/>
        <w:rPr>
          <w:sz w:val="24"/>
          <w:szCs w:val="24"/>
        </w:rPr>
      </w:pPr>
    </w:p>
    <w:p w14:paraId="2B05CE91" w14:textId="77777777" w:rsidR="00CB1A25" w:rsidRDefault="00CB1A25" w:rsidP="00CB1A25">
      <w:pPr>
        <w:spacing w:line="200" w:lineRule="exact"/>
        <w:rPr>
          <w:sz w:val="24"/>
          <w:szCs w:val="24"/>
        </w:rPr>
      </w:pPr>
    </w:p>
    <w:p w14:paraId="18D25E14" w14:textId="77777777" w:rsidR="00CB1A25" w:rsidRDefault="00CB1A25" w:rsidP="00CB1A25">
      <w:pPr>
        <w:spacing w:line="200" w:lineRule="exact"/>
        <w:rPr>
          <w:sz w:val="24"/>
          <w:szCs w:val="24"/>
        </w:rPr>
      </w:pPr>
    </w:p>
    <w:p w14:paraId="596FF118" w14:textId="77777777" w:rsidR="00CB1A25" w:rsidRDefault="00CB1A25" w:rsidP="00CB1A25">
      <w:pPr>
        <w:spacing w:line="200" w:lineRule="exact"/>
        <w:rPr>
          <w:sz w:val="24"/>
          <w:szCs w:val="24"/>
        </w:rPr>
      </w:pPr>
    </w:p>
    <w:p w14:paraId="3680F8AA" w14:textId="77777777" w:rsidR="00CB1A25" w:rsidRDefault="00CB1A25" w:rsidP="00CB1A25">
      <w:pPr>
        <w:spacing w:line="200" w:lineRule="exact"/>
        <w:rPr>
          <w:sz w:val="24"/>
          <w:szCs w:val="24"/>
        </w:rPr>
      </w:pPr>
    </w:p>
    <w:p w14:paraId="0CD06E86" w14:textId="77777777" w:rsidR="00CB1A25" w:rsidRDefault="00CB1A25" w:rsidP="00CB1A25">
      <w:pPr>
        <w:spacing w:line="200" w:lineRule="exact"/>
        <w:rPr>
          <w:sz w:val="24"/>
          <w:szCs w:val="24"/>
        </w:rPr>
      </w:pPr>
    </w:p>
    <w:p w14:paraId="332CB936" w14:textId="77777777" w:rsidR="00CB1A25" w:rsidRDefault="00CB1A25" w:rsidP="00CB1A25">
      <w:pPr>
        <w:spacing w:line="200" w:lineRule="exact"/>
        <w:rPr>
          <w:sz w:val="24"/>
          <w:szCs w:val="24"/>
        </w:rPr>
      </w:pPr>
    </w:p>
    <w:p w14:paraId="55CA1EBD" w14:textId="77777777" w:rsidR="00CB1A25" w:rsidRDefault="00CB1A25" w:rsidP="00CB1A25">
      <w:pPr>
        <w:spacing w:line="200" w:lineRule="exact"/>
        <w:rPr>
          <w:sz w:val="24"/>
          <w:szCs w:val="24"/>
        </w:rPr>
      </w:pPr>
    </w:p>
    <w:p w14:paraId="460A157F" w14:textId="77777777" w:rsidR="00CB1A25" w:rsidRDefault="00CB1A25" w:rsidP="00CB1A25">
      <w:pPr>
        <w:spacing w:line="200" w:lineRule="exact"/>
        <w:rPr>
          <w:sz w:val="24"/>
          <w:szCs w:val="24"/>
        </w:rPr>
      </w:pPr>
    </w:p>
    <w:p w14:paraId="0BE78501" w14:textId="77777777" w:rsidR="00CB1A25" w:rsidRDefault="00CB1A25" w:rsidP="00CB1A25">
      <w:pPr>
        <w:spacing w:line="200" w:lineRule="exact"/>
        <w:rPr>
          <w:sz w:val="24"/>
          <w:szCs w:val="24"/>
        </w:rPr>
      </w:pPr>
    </w:p>
    <w:p w14:paraId="4BE61F00" w14:textId="77777777" w:rsidR="00CB1A25" w:rsidRDefault="00CB1A25" w:rsidP="00CB1A25">
      <w:pPr>
        <w:spacing w:line="200" w:lineRule="exact"/>
        <w:rPr>
          <w:sz w:val="24"/>
          <w:szCs w:val="24"/>
        </w:rPr>
      </w:pPr>
    </w:p>
    <w:p w14:paraId="56402036" w14:textId="77777777" w:rsidR="00CB1A25" w:rsidRDefault="00CB1A25" w:rsidP="00CB1A25">
      <w:pPr>
        <w:spacing w:line="200" w:lineRule="exact"/>
        <w:rPr>
          <w:sz w:val="24"/>
          <w:szCs w:val="24"/>
        </w:rPr>
      </w:pPr>
    </w:p>
    <w:p w14:paraId="75208FF4" w14:textId="77777777" w:rsidR="00CB1A25" w:rsidRDefault="00CB1A25" w:rsidP="00CB1A25">
      <w:pPr>
        <w:spacing w:line="200" w:lineRule="exact"/>
        <w:rPr>
          <w:sz w:val="24"/>
          <w:szCs w:val="24"/>
        </w:rPr>
      </w:pPr>
    </w:p>
    <w:p w14:paraId="7D3F89C2" w14:textId="77777777" w:rsidR="00CB1A25" w:rsidRDefault="00CB1A25" w:rsidP="00CB1A25">
      <w:pPr>
        <w:spacing w:line="200" w:lineRule="exact"/>
        <w:rPr>
          <w:sz w:val="24"/>
          <w:szCs w:val="24"/>
        </w:rPr>
      </w:pPr>
    </w:p>
    <w:p w14:paraId="0994DD14" w14:textId="77777777" w:rsidR="00CB1A25" w:rsidRDefault="00CB1A25" w:rsidP="00CB1A25">
      <w:pPr>
        <w:spacing w:line="200" w:lineRule="exact"/>
        <w:rPr>
          <w:sz w:val="24"/>
          <w:szCs w:val="24"/>
        </w:rPr>
      </w:pPr>
    </w:p>
    <w:p w14:paraId="2EF1F6A6" w14:textId="77777777" w:rsidR="00CB1A25" w:rsidRDefault="00CB1A25" w:rsidP="00CB1A25">
      <w:pPr>
        <w:spacing w:line="200" w:lineRule="exact"/>
        <w:rPr>
          <w:sz w:val="24"/>
          <w:szCs w:val="24"/>
        </w:rPr>
      </w:pPr>
    </w:p>
    <w:p w14:paraId="1390027E" w14:textId="77777777" w:rsidR="00CB1A25" w:rsidRDefault="00CB1A25" w:rsidP="00CB1A25">
      <w:pPr>
        <w:spacing w:line="200" w:lineRule="exact"/>
        <w:rPr>
          <w:sz w:val="24"/>
          <w:szCs w:val="24"/>
        </w:rPr>
      </w:pPr>
    </w:p>
    <w:p w14:paraId="16BC5A7E" w14:textId="77777777" w:rsidR="00CB1A25" w:rsidRDefault="00CB1A25" w:rsidP="00CB1A25">
      <w:pPr>
        <w:spacing w:line="200" w:lineRule="exact"/>
        <w:rPr>
          <w:sz w:val="24"/>
          <w:szCs w:val="24"/>
        </w:rPr>
      </w:pPr>
    </w:p>
    <w:p w14:paraId="52E84886" w14:textId="77777777" w:rsidR="00CB1A25" w:rsidRDefault="00CB1A25" w:rsidP="00CB1A25">
      <w:pPr>
        <w:spacing w:line="349" w:lineRule="exact"/>
        <w:rPr>
          <w:rFonts w:ascii="宋体" w:hAnsi="宋体" w:cs="宋体"/>
          <w:sz w:val="24"/>
          <w:szCs w:val="24"/>
        </w:rPr>
      </w:pPr>
    </w:p>
    <w:p w14:paraId="343311B9" w14:textId="25FE0024" w:rsidR="00CB1A25" w:rsidRDefault="00CB1A25" w:rsidP="00CB1A25">
      <w:pPr>
        <w:spacing w:line="340" w:lineRule="exact"/>
        <w:ind w:right="6"/>
        <w:jc w:val="center"/>
        <w:rPr>
          <w:rFonts w:ascii="宋体" w:hAnsi="宋体" w:cs="宋体"/>
          <w:sz w:val="20"/>
          <w:szCs w:val="20"/>
        </w:rPr>
      </w:pPr>
      <w:r>
        <w:rPr>
          <w:rFonts w:ascii="宋体" w:hAnsi="宋体" w:cs="宋体" w:hint="eastAsia"/>
          <w:b/>
          <w:bCs/>
          <w:sz w:val="28"/>
          <w:szCs w:val="28"/>
        </w:rPr>
        <w:t>二〇二一年</w:t>
      </w:r>
      <w:r w:rsidR="00B72EC0">
        <w:rPr>
          <w:rFonts w:ascii="宋体" w:hAnsi="宋体" w:cs="宋体" w:hint="eastAsia"/>
          <w:b/>
          <w:bCs/>
          <w:sz w:val="28"/>
          <w:szCs w:val="28"/>
        </w:rPr>
        <w:t>十</w:t>
      </w:r>
      <w:r w:rsidR="00C42683">
        <w:rPr>
          <w:rFonts w:ascii="宋体" w:hAnsi="宋体" w:cs="宋体" w:hint="eastAsia"/>
          <w:b/>
          <w:bCs/>
          <w:sz w:val="28"/>
          <w:szCs w:val="28"/>
        </w:rPr>
        <w:t>二</w:t>
      </w:r>
      <w:r>
        <w:rPr>
          <w:rFonts w:ascii="宋体" w:hAnsi="宋体" w:cs="宋体" w:hint="eastAsia"/>
          <w:b/>
          <w:bCs/>
          <w:sz w:val="28"/>
          <w:szCs w:val="28"/>
        </w:rPr>
        <w:t>月</w:t>
      </w:r>
    </w:p>
    <w:p w14:paraId="263BC644" w14:textId="77777777" w:rsidR="00CB1A25" w:rsidRDefault="00CB1A25" w:rsidP="00CB1A25">
      <w:pPr>
        <w:spacing w:line="200" w:lineRule="exact"/>
        <w:rPr>
          <w:sz w:val="20"/>
          <w:szCs w:val="20"/>
        </w:rPr>
      </w:pPr>
    </w:p>
    <w:p w14:paraId="5E31F34C" w14:textId="77777777" w:rsidR="00CB1A25" w:rsidRDefault="00CB1A25" w:rsidP="00CB1A25">
      <w:pPr>
        <w:spacing w:line="200" w:lineRule="exact"/>
        <w:rPr>
          <w:sz w:val="20"/>
          <w:szCs w:val="20"/>
        </w:rPr>
      </w:pPr>
    </w:p>
    <w:p w14:paraId="3D4F8739" w14:textId="77777777" w:rsidR="00CB1A25" w:rsidRDefault="00CB1A25" w:rsidP="00CB1A25">
      <w:pPr>
        <w:spacing w:line="200" w:lineRule="exact"/>
        <w:rPr>
          <w:sz w:val="20"/>
          <w:szCs w:val="20"/>
        </w:rPr>
      </w:pPr>
    </w:p>
    <w:p w14:paraId="2F035CAA" w14:textId="77777777" w:rsidR="00CB1A25" w:rsidRDefault="00CB1A25" w:rsidP="00CB1A25">
      <w:pPr>
        <w:spacing w:line="200" w:lineRule="exact"/>
        <w:rPr>
          <w:sz w:val="20"/>
          <w:szCs w:val="20"/>
        </w:rPr>
      </w:pPr>
    </w:p>
    <w:p w14:paraId="2F06C01F" w14:textId="77777777" w:rsidR="00CB1A25" w:rsidRDefault="00CB1A25" w:rsidP="00CB1A25">
      <w:pPr>
        <w:spacing w:line="200" w:lineRule="exact"/>
        <w:rPr>
          <w:sz w:val="20"/>
          <w:szCs w:val="20"/>
        </w:rPr>
      </w:pPr>
    </w:p>
    <w:p w14:paraId="3105415A" w14:textId="77777777" w:rsidR="00CB1A25" w:rsidRDefault="00CB1A25" w:rsidP="00CB1A25">
      <w:pPr>
        <w:spacing w:line="200" w:lineRule="exact"/>
        <w:rPr>
          <w:sz w:val="20"/>
          <w:szCs w:val="20"/>
        </w:rPr>
      </w:pPr>
    </w:p>
    <w:p w14:paraId="31A8D63D" w14:textId="77777777" w:rsidR="00CB1A25" w:rsidRDefault="00CB1A25" w:rsidP="00CB1A25"/>
    <w:p w14:paraId="352FB302" w14:textId="77777777" w:rsidR="00CB1A25" w:rsidRDefault="00CB1A25" w:rsidP="00CB1A25"/>
    <w:p w14:paraId="01F32D32" w14:textId="77777777" w:rsidR="00CB1A25" w:rsidRDefault="00CB1A25" w:rsidP="00CB1A25"/>
    <w:p w14:paraId="691985FE" w14:textId="77777777" w:rsidR="00CB1A25" w:rsidRDefault="00CB1A25" w:rsidP="00CB1A25"/>
    <w:p w14:paraId="13364F46" w14:textId="77777777" w:rsidR="00CB1A25" w:rsidRDefault="00CB1A25" w:rsidP="00CB1A25"/>
    <w:p w14:paraId="258BED6C" w14:textId="77777777" w:rsidR="00CB1A25" w:rsidRDefault="00CB1A25" w:rsidP="00CB1A25"/>
    <w:p w14:paraId="04201C88" w14:textId="77777777" w:rsidR="00CB1A25" w:rsidRDefault="00CB1A25" w:rsidP="00CB1A25"/>
    <w:p w14:paraId="5EF34E25" w14:textId="77777777" w:rsidR="00CB1A25" w:rsidRDefault="00CB1A25" w:rsidP="00CB1A25"/>
    <w:p w14:paraId="3709B8E2" w14:textId="77777777" w:rsidR="00CB1A25" w:rsidRDefault="00CB1A25" w:rsidP="00CB1A25">
      <w:pPr>
        <w:sectPr w:rsidR="00CB1A25" w:rsidSect="00CB1A25">
          <w:pgSz w:w="11900" w:h="16838"/>
          <w:pgMar w:top="1440" w:right="1440" w:bottom="445" w:left="1440" w:header="0" w:footer="0" w:gutter="0"/>
          <w:cols w:space="720"/>
        </w:sectPr>
      </w:pPr>
    </w:p>
    <w:p w14:paraId="0B068EF8" w14:textId="77777777" w:rsidR="00CB1A25" w:rsidRDefault="00CB1A25" w:rsidP="00CB1A25">
      <w:pPr>
        <w:tabs>
          <w:tab w:val="left" w:pos="260"/>
        </w:tabs>
        <w:spacing w:line="274" w:lineRule="exact"/>
        <w:ind w:left="3040"/>
        <w:rPr>
          <w:rFonts w:ascii="宋体" w:hAnsi="宋体" w:cs="宋体"/>
          <w:b/>
          <w:bCs/>
          <w:sz w:val="24"/>
          <w:szCs w:val="24"/>
        </w:rPr>
      </w:pPr>
      <w:bookmarkStart w:id="1" w:name="page3"/>
      <w:bookmarkEnd w:id="1"/>
    </w:p>
    <w:p w14:paraId="15A783E8" w14:textId="67CF315C" w:rsidR="00CB1A25" w:rsidRDefault="00CB1A25" w:rsidP="00CB1A25">
      <w:pPr>
        <w:tabs>
          <w:tab w:val="left" w:pos="260"/>
        </w:tabs>
        <w:spacing w:line="274" w:lineRule="exact"/>
        <w:jc w:val="center"/>
        <w:rPr>
          <w:rFonts w:ascii="宋体" w:hAnsi="宋体" w:cs="宋体"/>
          <w:sz w:val="20"/>
          <w:szCs w:val="20"/>
        </w:rPr>
      </w:pPr>
      <w:r>
        <w:rPr>
          <w:rFonts w:ascii="宋体" w:hAnsi="宋体" w:cs="宋体" w:hint="eastAsia"/>
          <w:b/>
          <w:bCs/>
          <w:sz w:val="24"/>
          <w:szCs w:val="24"/>
        </w:rPr>
        <w:t>第一部分</w:t>
      </w:r>
      <w:r>
        <w:rPr>
          <w:rFonts w:ascii="宋体" w:hAnsi="宋体" w:cs="宋体" w:hint="eastAsia"/>
          <w:b/>
          <w:bCs/>
          <w:sz w:val="24"/>
          <w:szCs w:val="24"/>
        </w:rPr>
        <w:tab/>
      </w:r>
      <w:r w:rsidR="004D5961">
        <w:rPr>
          <w:rFonts w:ascii="宋体" w:hAnsi="宋体" w:cs="宋体" w:hint="eastAsia"/>
          <w:b/>
          <w:bCs/>
          <w:sz w:val="24"/>
          <w:szCs w:val="24"/>
        </w:rPr>
        <w:t>公开招标</w:t>
      </w:r>
      <w:r>
        <w:rPr>
          <w:rFonts w:ascii="宋体" w:hAnsi="宋体" w:cs="宋体" w:hint="eastAsia"/>
          <w:b/>
          <w:bCs/>
          <w:sz w:val="24"/>
          <w:szCs w:val="24"/>
        </w:rPr>
        <w:t>书</w:t>
      </w:r>
    </w:p>
    <w:p w14:paraId="567C1D84" w14:textId="77777777" w:rsidR="00CB1A25" w:rsidRDefault="00CB1A25" w:rsidP="00CB1A25">
      <w:pPr>
        <w:spacing w:line="194" w:lineRule="exact"/>
        <w:rPr>
          <w:rFonts w:ascii="宋体" w:hAnsi="宋体" w:cs="宋体"/>
          <w:sz w:val="20"/>
          <w:szCs w:val="20"/>
        </w:rPr>
      </w:pPr>
    </w:p>
    <w:p w14:paraId="728540AB" w14:textId="77777777" w:rsidR="00CB1A25" w:rsidRDefault="00CB1A25" w:rsidP="00CB1A25">
      <w:pPr>
        <w:spacing w:line="360" w:lineRule="auto"/>
        <w:ind w:right="26"/>
        <w:jc w:val="both"/>
        <w:rPr>
          <w:rFonts w:ascii="宋体" w:hAnsi="宋体" w:cs="宋体"/>
          <w:b/>
          <w:bCs/>
          <w:sz w:val="24"/>
          <w:szCs w:val="24"/>
        </w:rPr>
      </w:pPr>
    </w:p>
    <w:p w14:paraId="7D0ED9A7" w14:textId="77777777" w:rsidR="00CB1A25" w:rsidRDefault="00CB1A25" w:rsidP="00CB1A25">
      <w:pPr>
        <w:spacing w:line="360" w:lineRule="auto"/>
        <w:ind w:right="26"/>
        <w:jc w:val="both"/>
        <w:rPr>
          <w:rFonts w:ascii="宋体" w:hAnsi="宋体" w:cs="宋体"/>
          <w:b/>
          <w:bCs/>
          <w:sz w:val="24"/>
          <w:szCs w:val="24"/>
        </w:rPr>
      </w:pPr>
      <w:r>
        <w:rPr>
          <w:rFonts w:ascii="宋体" w:hAnsi="宋体" w:cs="宋体" w:hint="eastAsia"/>
          <w:b/>
          <w:bCs/>
          <w:sz w:val="24"/>
          <w:szCs w:val="24"/>
        </w:rPr>
        <w:t>尊敬的服务商：</w:t>
      </w:r>
    </w:p>
    <w:p w14:paraId="3DC0CD7C" w14:textId="277D66E5" w:rsidR="00CB1A25" w:rsidRPr="00254D55" w:rsidRDefault="00CB1A25" w:rsidP="00CB1A25">
      <w:pPr>
        <w:spacing w:line="360" w:lineRule="auto"/>
        <w:ind w:firstLineChars="200" w:firstLine="480"/>
        <w:rPr>
          <w:rFonts w:ascii="宋体" w:hAnsi="宋体" w:cs="宋体"/>
          <w:sz w:val="24"/>
          <w:szCs w:val="24"/>
        </w:rPr>
      </w:pPr>
      <w:r w:rsidRPr="00B77C41">
        <w:rPr>
          <w:rFonts w:ascii="宋体" w:hAnsi="宋体" w:cs="宋体" w:hint="eastAsia"/>
          <w:sz w:val="24"/>
          <w:szCs w:val="24"/>
        </w:rPr>
        <w:t>三元食品作为中国乳品行业的龙头企业，具有较高的行业影响力及市场占有率。</w:t>
      </w:r>
      <w:r>
        <w:rPr>
          <w:rFonts w:ascii="宋体" w:hAnsi="宋体" w:cs="宋体" w:hint="eastAsia"/>
          <w:sz w:val="24"/>
          <w:szCs w:val="24"/>
        </w:rPr>
        <w:t>三元食</w:t>
      </w:r>
      <w:r w:rsidRPr="00D05C35">
        <w:rPr>
          <w:rFonts w:ascii="宋体" w:hAnsi="宋体" w:cs="宋体" w:hint="eastAsia"/>
          <w:sz w:val="24"/>
          <w:szCs w:val="24"/>
        </w:rPr>
        <w:t>品</w:t>
      </w:r>
      <w:r>
        <w:rPr>
          <w:rFonts w:ascii="宋体" w:hAnsi="宋体" w:cs="宋体" w:hint="eastAsia"/>
          <w:sz w:val="24"/>
          <w:szCs w:val="24"/>
        </w:rPr>
        <w:t>是</w:t>
      </w:r>
      <w:r w:rsidRPr="00D75A89">
        <w:rPr>
          <w:rFonts w:ascii="宋体" w:hAnsi="宋体" w:cs="宋体"/>
          <w:sz w:val="24"/>
          <w:szCs w:val="24"/>
        </w:rPr>
        <w:t>有</w:t>
      </w:r>
      <w:r>
        <w:rPr>
          <w:rFonts w:ascii="宋体" w:hAnsi="宋体" w:cs="宋体" w:hint="eastAsia"/>
          <w:sz w:val="24"/>
          <w:szCs w:val="24"/>
        </w:rPr>
        <w:t>着七</w:t>
      </w:r>
      <w:r w:rsidRPr="00D75A89">
        <w:rPr>
          <w:rFonts w:ascii="宋体" w:hAnsi="宋体" w:cs="宋体"/>
          <w:sz w:val="24"/>
          <w:szCs w:val="24"/>
        </w:rPr>
        <w:t>十年悠久历史</w:t>
      </w:r>
      <w:r>
        <w:rPr>
          <w:rFonts w:ascii="宋体" w:hAnsi="宋体" w:cs="宋体" w:hint="eastAsia"/>
          <w:sz w:val="24"/>
          <w:szCs w:val="24"/>
        </w:rPr>
        <w:t>的乳制品生产</w:t>
      </w:r>
      <w:r>
        <w:rPr>
          <w:rFonts w:ascii="宋体" w:hAnsi="宋体" w:cs="宋体"/>
          <w:sz w:val="24"/>
          <w:szCs w:val="24"/>
        </w:rPr>
        <w:t>企业</w:t>
      </w:r>
      <w:r w:rsidRPr="00D75A89">
        <w:rPr>
          <w:rFonts w:ascii="宋体" w:hAnsi="宋体" w:cs="宋体"/>
          <w:sz w:val="24"/>
          <w:szCs w:val="24"/>
        </w:rPr>
        <w:t>,深受消费者</w:t>
      </w:r>
      <w:r>
        <w:rPr>
          <w:rFonts w:ascii="宋体" w:hAnsi="宋体" w:cs="宋体" w:hint="eastAsia"/>
          <w:sz w:val="24"/>
          <w:szCs w:val="24"/>
        </w:rPr>
        <w:t>的</w:t>
      </w:r>
      <w:r w:rsidRPr="00D75A89">
        <w:rPr>
          <w:rFonts w:ascii="宋体" w:hAnsi="宋体" w:cs="宋体"/>
          <w:sz w:val="24"/>
          <w:szCs w:val="24"/>
        </w:rPr>
        <w:t>信赖和喜爱</w:t>
      </w:r>
      <w:r>
        <w:rPr>
          <w:rFonts w:ascii="宋体" w:hAnsi="宋体" w:cs="宋体" w:hint="eastAsia"/>
          <w:sz w:val="24"/>
          <w:szCs w:val="24"/>
        </w:rPr>
        <w:t>，</w:t>
      </w:r>
      <w:r w:rsidRPr="00B77C41">
        <w:rPr>
          <w:rFonts w:ascii="宋体" w:hAnsi="宋体" w:cs="宋体" w:hint="eastAsia"/>
          <w:sz w:val="24"/>
          <w:szCs w:val="24"/>
        </w:rPr>
        <w:t>作为北京本土乳业第一品牌，安全品质深入人心。为继续强化三元品牌影响力，增强三元品牌的知名度和美誉度，维持北京</w:t>
      </w:r>
      <w:r w:rsidR="00A23ACD">
        <w:rPr>
          <w:rFonts w:ascii="宋体" w:hAnsi="宋体" w:cs="宋体" w:hint="eastAsia"/>
          <w:sz w:val="24"/>
          <w:szCs w:val="24"/>
        </w:rPr>
        <w:t>及重点</w:t>
      </w:r>
      <w:r w:rsidR="00A23ACD">
        <w:rPr>
          <w:rFonts w:ascii="宋体" w:hAnsi="宋体" w:cs="宋体"/>
          <w:sz w:val="24"/>
          <w:szCs w:val="24"/>
        </w:rPr>
        <w:t>区域</w:t>
      </w:r>
      <w:r w:rsidRPr="00B77C41">
        <w:rPr>
          <w:rFonts w:ascii="宋体" w:hAnsi="宋体" w:cs="宋体" w:hint="eastAsia"/>
          <w:sz w:val="24"/>
          <w:szCs w:val="24"/>
        </w:rPr>
        <w:t>的市场份额</w:t>
      </w:r>
      <w:r w:rsidR="00A23ACD">
        <w:rPr>
          <w:rFonts w:ascii="宋体" w:hAnsi="宋体" w:cs="宋体" w:hint="eastAsia"/>
          <w:sz w:val="24"/>
          <w:szCs w:val="24"/>
        </w:rPr>
        <w:t>，</w:t>
      </w:r>
      <w:r w:rsidR="00007DFF">
        <w:rPr>
          <w:rFonts w:ascii="宋体" w:hAnsi="宋体" w:cs="宋体" w:hint="eastAsia"/>
          <w:sz w:val="24"/>
          <w:szCs w:val="24"/>
        </w:rPr>
        <w:t>同时，在</w:t>
      </w:r>
      <w:r w:rsidR="00007DFF">
        <w:rPr>
          <w:rFonts w:ascii="宋体" w:hAnsi="宋体" w:cs="宋体"/>
          <w:sz w:val="24"/>
          <w:szCs w:val="24"/>
        </w:rPr>
        <w:t>春节</w:t>
      </w:r>
      <w:r w:rsidR="00007DFF">
        <w:rPr>
          <w:rFonts w:ascii="宋体" w:hAnsi="宋体" w:cs="宋体" w:hint="eastAsia"/>
          <w:sz w:val="24"/>
          <w:szCs w:val="24"/>
        </w:rPr>
        <w:t>这一</w:t>
      </w:r>
      <w:r w:rsidR="00007DFF">
        <w:rPr>
          <w:rFonts w:ascii="宋体" w:hAnsi="宋体" w:cs="宋体"/>
          <w:sz w:val="24"/>
          <w:szCs w:val="24"/>
        </w:rPr>
        <w:t>重要</w:t>
      </w:r>
      <w:r w:rsidR="00B46ECD">
        <w:rPr>
          <w:rFonts w:ascii="宋体" w:hAnsi="宋体" w:cs="宋体" w:hint="eastAsia"/>
          <w:sz w:val="24"/>
          <w:szCs w:val="24"/>
        </w:rPr>
        <w:t>节点</w:t>
      </w:r>
      <w:r w:rsidR="00007DFF">
        <w:rPr>
          <w:rFonts w:ascii="宋体" w:hAnsi="宋体" w:cs="宋体"/>
          <w:sz w:val="24"/>
          <w:szCs w:val="24"/>
        </w:rPr>
        <w:t>加强</w:t>
      </w:r>
      <w:r w:rsidR="00007DFF">
        <w:rPr>
          <w:rFonts w:ascii="宋体" w:hAnsi="宋体" w:cs="宋体" w:hint="eastAsia"/>
          <w:sz w:val="24"/>
          <w:szCs w:val="24"/>
        </w:rPr>
        <w:t>对</w:t>
      </w:r>
      <w:r w:rsidR="00007DFF">
        <w:rPr>
          <w:rFonts w:ascii="宋体" w:hAnsi="宋体" w:cs="宋体"/>
          <w:sz w:val="24"/>
          <w:szCs w:val="24"/>
        </w:rPr>
        <w:t>消费者</w:t>
      </w:r>
      <w:r w:rsidR="00007DFF">
        <w:rPr>
          <w:rFonts w:ascii="宋体" w:hAnsi="宋体" w:cs="宋体" w:hint="eastAsia"/>
          <w:sz w:val="24"/>
          <w:szCs w:val="24"/>
        </w:rPr>
        <w:t>的心智渗透及情感</w:t>
      </w:r>
      <w:r w:rsidR="00007DFF">
        <w:rPr>
          <w:rFonts w:ascii="宋体" w:hAnsi="宋体" w:cs="宋体"/>
          <w:sz w:val="24"/>
          <w:szCs w:val="24"/>
        </w:rPr>
        <w:t>沟通，</w:t>
      </w:r>
      <w:r w:rsidRPr="00A227D9">
        <w:rPr>
          <w:rFonts w:ascii="宋体" w:hAnsi="宋体" w:cs="宋体" w:hint="eastAsia"/>
          <w:sz w:val="24"/>
          <w:szCs w:val="24"/>
        </w:rPr>
        <w:t>三元</w:t>
      </w:r>
      <w:r>
        <w:rPr>
          <w:rFonts w:ascii="宋体" w:hAnsi="宋体" w:cs="宋体" w:hint="eastAsia"/>
          <w:sz w:val="24"/>
          <w:szCs w:val="24"/>
        </w:rPr>
        <w:t>食品</w:t>
      </w:r>
      <w:r w:rsidRPr="00A227D9">
        <w:rPr>
          <w:rFonts w:ascii="宋体" w:hAnsi="宋体" w:cs="宋体" w:hint="eastAsia"/>
          <w:sz w:val="24"/>
          <w:szCs w:val="24"/>
        </w:rPr>
        <w:t>启动</w:t>
      </w:r>
      <w:r>
        <w:rPr>
          <w:rFonts w:ascii="宋体" w:hAnsi="宋体" w:cs="宋体" w:hint="eastAsia"/>
          <w:sz w:val="24"/>
          <w:szCs w:val="24"/>
        </w:rPr>
        <w:t>《</w:t>
      </w:r>
      <w:r w:rsidR="00647778">
        <w:rPr>
          <w:rFonts w:ascii="宋体" w:hAnsi="宋体" w:cs="宋体" w:hint="eastAsia"/>
          <w:sz w:val="24"/>
          <w:szCs w:val="24"/>
        </w:rPr>
        <w:t>2022</w:t>
      </w:r>
      <w:r>
        <w:rPr>
          <w:rFonts w:ascii="宋体" w:hAnsi="宋体" w:cs="宋体" w:hint="eastAsia"/>
          <w:sz w:val="24"/>
          <w:szCs w:val="24"/>
        </w:rPr>
        <w:t>年</w:t>
      </w:r>
      <w:r w:rsidR="00007DFF">
        <w:rPr>
          <w:rFonts w:ascii="宋体" w:hAnsi="宋体" w:cs="宋体" w:hint="eastAsia"/>
          <w:sz w:val="24"/>
          <w:szCs w:val="24"/>
        </w:rPr>
        <w:t>春节</w:t>
      </w:r>
      <w:r w:rsidR="00007DFF">
        <w:rPr>
          <w:rFonts w:ascii="宋体" w:hAnsi="宋体" w:cs="宋体"/>
          <w:sz w:val="24"/>
          <w:szCs w:val="24"/>
        </w:rPr>
        <w:t>阶段</w:t>
      </w:r>
      <w:r>
        <w:rPr>
          <w:rFonts w:ascii="宋体" w:hAnsi="宋体" w:cs="宋体" w:hint="eastAsia"/>
          <w:sz w:val="24"/>
          <w:szCs w:val="24"/>
        </w:rPr>
        <w:t>北京地区</w:t>
      </w:r>
      <w:r w:rsidR="00A02A1F">
        <w:rPr>
          <w:rFonts w:ascii="宋体" w:hAnsi="宋体" w:cs="宋体" w:hint="eastAsia"/>
          <w:sz w:val="24"/>
          <w:szCs w:val="24"/>
        </w:rPr>
        <w:t>电梯框架</w:t>
      </w:r>
      <w:r w:rsidRPr="001E6DA2">
        <w:rPr>
          <w:rFonts w:ascii="宋体" w:hAnsi="宋体" w:cs="宋体" w:hint="eastAsia"/>
          <w:sz w:val="24"/>
          <w:szCs w:val="24"/>
        </w:rPr>
        <w:t>媒体广告</w:t>
      </w:r>
      <w:r>
        <w:rPr>
          <w:rFonts w:ascii="宋体" w:hAnsi="宋体" w:cs="宋体" w:hint="eastAsia"/>
          <w:sz w:val="24"/>
          <w:szCs w:val="24"/>
        </w:rPr>
        <w:t>公司招标项目》</w:t>
      </w:r>
      <w:r w:rsidRPr="00A227D9">
        <w:rPr>
          <w:rFonts w:ascii="宋体" w:hAnsi="宋体" w:cs="宋体" w:hint="eastAsia"/>
          <w:sz w:val="24"/>
          <w:szCs w:val="24"/>
        </w:rPr>
        <w:t>，特邀请您来参与本次招标。</w:t>
      </w:r>
    </w:p>
    <w:p w14:paraId="2897E497" w14:textId="6CC4A1FD" w:rsidR="00CB1A25" w:rsidRDefault="00CB1A25" w:rsidP="00CB1A25">
      <w:pPr>
        <w:spacing w:line="360" w:lineRule="auto"/>
        <w:ind w:firstLineChars="150" w:firstLine="360"/>
        <w:rPr>
          <w:rFonts w:ascii="宋体" w:hAnsi="宋体" w:cs="宋体"/>
          <w:sz w:val="24"/>
          <w:szCs w:val="24"/>
        </w:rPr>
      </w:pPr>
      <w:r>
        <w:rPr>
          <w:rFonts w:ascii="宋体" w:hAnsi="宋体" w:cs="宋体" w:hint="eastAsia"/>
          <w:sz w:val="24"/>
          <w:szCs w:val="24"/>
        </w:rPr>
        <w:t>此次招标中标方将作为三元食品</w:t>
      </w:r>
      <w:r w:rsidR="006D0CAF">
        <w:rPr>
          <w:rFonts w:ascii="宋体" w:hAnsi="宋体" w:cs="宋体" w:hint="eastAsia"/>
          <w:sz w:val="24"/>
          <w:szCs w:val="24"/>
        </w:rPr>
        <w:t>2022年</w:t>
      </w:r>
      <w:r w:rsidR="006D0CAF">
        <w:rPr>
          <w:rFonts w:ascii="宋体" w:hAnsi="宋体" w:cs="宋体"/>
          <w:sz w:val="24"/>
          <w:szCs w:val="24"/>
        </w:rPr>
        <w:t>春节阶段</w:t>
      </w:r>
      <w:r>
        <w:rPr>
          <w:rFonts w:ascii="宋体" w:hAnsi="宋体" w:cs="宋体" w:hint="eastAsia"/>
          <w:sz w:val="24"/>
          <w:szCs w:val="24"/>
        </w:rPr>
        <w:t>北京地区</w:t>
      </w:r>
      <w:r w:rsidR="00A02A1F">
        <w:rPr>
          <w:rFonts w:ascii="宋体" w:hAnsi="宋体" w:cs="宋体" w:hint="eastAsia"/>
          <w:sz w:val="24"/>
          <w:szCs w:val="24"/>
        </w:rPr>
        <w:t>电梯</w:t>
      </w:r>
      <w:r>
        <w:rPr>
          <w:rFonts w:ascii="宋体" w:hAnsi="宋体" w:cs="宋体" w:hint="eastAsia"/>
          <w:sz w:val="24"/>
          <w:szCs w:val="24"/>
        </w:rPr>
        <w:t>广告投放的执行供应商，针对三元食品在北京地区</w:t>
      </w:r>
      <w:r w:rsidR="00A02A1F">
        <w:rPr>
          <w:rFonts w:ascii="宋体" w:hAnsi="宋体" w:cs="宋体" w:hint="eastAsia"/>
          <w:sz w:val="24"/>
          <w:szCs w:val="24"/>
        </w:rPr>
        <w:t>的</w:t>
      </w:r>
      <w:r w:rsidR="006D0CAF">
        <w:rPr>
          <w:rFonts w:ascii="宋体" w:hAnsi="宋体" w:cs="宋体" w:hint="eastAsia"/>
          <w:sz w:val="24"/>
          <w:szCs w:val="24"/>
        </w:rPr>
        <w:t>目标</w:t>
      </w:r>
      <w:r w:rsidRPr="00734216">
        <w:rPr>
          <w:rFonts w:ascii="宋体" w:hAnsi="宋体" w:cs="宋体" w:hint="eastAsia"/>
          <w:sz w:val="24"/>
          <w:szCs w:val="24"/>
        </w:rPr>
        <w:t>消费者密集商圈、</w:t>
      </w:r>
      <w:r w:rsidR="00A02A1F">
        <w:rPr>
          <w:rFonts w:ascii="宋体" w:hAnsi="宋体" w:cs="宋体" w:hint="eastAsia"/>
          <w:sz w:val="24"/>
          <w:szCs w:val="24"/>
        </w:rPr>
        <w:t>写字楼</w:t>
      </w:r>
      <w:r w:rsidR="00A02A1F">
        <w:rPr>
          <w:rFonts w:ascii="宋体" w:hAnsi="宋体" w:cs="宋体"/>
          <w:sz w:val="24"/>
          <w:szCs w:val="24"/>
        </w:rPr>
        <w:t>、</w:t>
      </w:r>
      <w:r w:rsidR="00A02A1F">
        <w:rPr>
          <w:rFonts w:ascii="宋体" w:hAnsi="宋体" w:cs="宋体" w:hint="eastAsia"/>
          <w:sz w:val="24"/>
          <w:szCs w:val="24"/>
        </w:rPr>
        <w:t>住宅等目标</w:t>
      </w:r>
      <w:r w:rsidR="00A02A1F">
        <w:rPr>
          <w:rFonts w:ascii="宋体" w:hAnsi="宋体" w:cs="宋体"/>
          <w:sz w:val="24"/>
          <w:szCs w:val="24"/>
        </w:rPr>
        <w:t>核心</w:t>
      </w:r>
      <w:r>
        <w:rPr>
          <w:rFonts w:ascii="宋体" w:hAnsi="宋体" w:cs="宋体" w:hint="eastAsia"/>
          <w:sz w:val="24"/>
          <w:szCs w:val="24"/>
        </w:rPr>
        <w:t>区域进行</w:t>
      </w:r>
      <w:r w:rsidR="00A02A1F">
        <w:rPr>
          <w:rFonts w:ascii="宋体" w:hAnsi="宋体" w:cs="宋体" w:hint="eastAsia"/>
          <w:sz w:val="24"/>
          <w:szCs w:val="24"/>
        </w:rPr>
        <w:t>电梯框架</w:t>
      </w:r>
      <w:r>
        <w:rPr>
          <w:rFonts w:ascii="宋体" w:hAnsi="宋体" w:cs="宋体" w:hint="eastAsia"/>
          <w:sz w:val="24"/>
          <w:szCs w:val="24"/>
        </w:rPr>
        <w:t>广告投放，并提供相应的执行服务。</w:t>
      </w:r>
    </w:p>
    <w:p w14:paraId="662946D3" w14:textId="77777777" w:rsidR="00CB1A25" w:rsidRPr="00734216" w:rsidRDefault="00CB1A25" w:rsidP="00CB1A25">
      <w:pPr>
        <w:spacing w:line="360" w:lineRule="auto"/>
        <w:ind w:firstLineChars="150" w:firstLine="360"/>
        <w:rPr>
          <w:rFonts w:ascii="宋体" w:hAnsi="宋体" w:cs="宋体"/>
          <w:sz w:val="24"/>
          <w:szCs w:val="24"/>
        </w:rPr>
      </w:pPr>
    </w:p>
    <w:p w14:paraId="588F01EA" w14:textId="77777777" w:rsidR="00CB1A25" w:rsidRDefault="00CB1A25" w:rsidP="00CB1A25">
      <w:pPr>
        <w:numPr>
          <w:ilvl w:val="0"/>
          <w:numId w:val="1"/>
        </w:numPr>
        <w:spacing w:after="150" w:line="450" w:lineRule="atLeast"/>
        <w:jc w:val="both"/>
        <w:rPr>
          <w:rFonts w:ascii="宋体" w:hAnsi="宋体" w:cs="宋体"/>
          <w:sz w:val="24"/>
          <w:szCs w:val="24"/>
        </w:rPr>
      </w:pPr>
      <w:r>
        <w:rPr>
          <w:rFonts w:ascii="宋体" w:hAnsi="宋体" w:cs="宋体" w:hint="eastAsia"/>
          <w:sz w:val="24"/>
          <w:szCs w:val="24"/>
        </w:rPr>
        <w:t>背景：</w:t>
      </w:r>
    </w:p>
    <w:p w14:paraId="0149521E" w14:textId="15A08DA2" w:rsidR="00CB1A25" w:rsidRDefault="006D0CAF" w:rsidP="00CB1A25">
      <w:pPr>
        <w:spacing w:after="150" w:line="450" w:lineRule="atLeast"/>
        <w:ind w:firstLineChars="200" w:firstLine="480"/>
        <w:jc w:val="both"/>
        <w:rPr>
          <w:rFonts w:ascii="宋体" w:hAnsi="宋体" w:cs="宋体"/>
          <w:bCs/>
          <w:sz w:val="24"/>
          <w:szCs w:val="24"/>
        </w:rPr>
      </w:pPr>
      <w:r>
        <w:rPr>
          <w:rFonts w:ascii="宋体" w:hAnsi="宋体" w:cs="宋体" w:hint="eastAsia"/>
          <w:bCs/>
          <w:sz w:val="24"/>
          <w:szCs w:val="24"/>
        </w:rPr>
        <w:t>春节是</w:t>
      </w:r>
      <w:r>
        <w:rPr>
          <w:rFonts w:ascii="宋体" w:hAnsi="宋体" w:cs="宋体"/>
          <w:bCs/>
          <w:sz w:val="24"/>
          <w:szCs w:val="24"/>
        </w:rPr>
        <w:t>中国最具传统节日，也是</w:t>
      </w:r>
      <w:r>
        <w:rPr>
          <w:rFonts w:ascii="宋体" w:hAnsi="宋体" w:cs="宋体" w:hint="eastAsia"/>
          <w:bCs/>
          <w:sz w:val="24"/>
          <w:szCs w:val="24"/>
        </w:rPr>
        <w:t>各大</w:t>
      </w:r>
      <w:r>
        <w:rPr>
          <w:rFonts w:ascii="宋体" w:hAnsi="宋体" w:cs="宋体"/>
          <w:bCs/>
          <w:sz w:val="24"/>
          <w:szCs w:val="24"/>
        </w:rPr>
        <w:t>品牌每年营销的重中之重，</w:t>
      </w:r>
      <w:r w:rsidR="006548B6">
        <w:rPr>
          <w:rFonts w:ascii="宋体" w:hAnsi="宋体" w:cs="宋体" w:hint="eastAsia"/>
          <w:bCs/>
          <w:sz w:val="24"/>
          <w:szCs w:val="24"/>
        </w:rPr>
        <w:t>三元</w:t>
      </w:r>
      <w:r w:rsidR="006548B6">
        <w:rPr>
          <w:rFonts w:ascii="宋体" w:hAnsi="宋体" w:cs="宋体"/>
          <w:bCs/>
          <w:sz w:val="24"/>
          <w:szCs w:val="24"/>
        </w:rPr>
        <w:t>也需借助春节</w:t>
      </w:r>
      <w:proofErr w:type="gramStart"/>
      <w:r w:rsidR="00B46ECD">
        <w:rPr>
          <w:rFonts w:ascii="宋体" w:hAnsi="宋体" w:cs="宋体" w:hint="eastAsia"/>
          <w:bCs/>
          <w:sz w:val="24"/>
          <w:szCs w:val="24"/>
        </w:rPr>
        <w:t>档</w:t>
      </w:r>
      <w:proofErr w:type="gramEnd"/>
      <w:r w:rsidR="006548B6">
        <w:rPr>
          <w:rFonts w:ascii="宋体" w:hAnsi="宋体" w:cs="宋体"/>
          <w:bCs/>
          <w:sz w:val="24"/>
          <w:szCs w:val="24"/>
        </w:rPr>
        <w:t>营销节点，</w:t>
      </w:r>
      <w:r>
        <w:rPr>
          <w:rFonts w:ascii="宋体" w:hAnsi="宋体" w:cs="宋体" w:hint="eastAsia"/>
          <w:bCs/>
          <w:sz w:val="24"/>
          <w:szCs w:val="24"/>
        </w:rPr>
        <w:t>加深</w:t>
      </w:r>
      <w:r>
        <w:rPr>
          <w:rFonts w:ascii="宋体" w:hAnsi="宋体" w:cs="宋体"/>
          <w:bCs/>
          <w:sz w:val="24"/>
          <w:szCs w:val="24"/>
        </w:rPr>
        <w:t>品牌沟通</w:t>
      </w:r>
      <w:r w:rsidR="00B46ECD">
        <w:rPr>
          <w:rFonts w:ascii="宋体" w:hAnsi="宋体" w:cs="宋体" w:hint="eastAsia"/>
          <w:bCs/>
          <w:sz w:val="24"/>
          <w:szCs w:val="24"/>
        </w:rPr>
        <w:t>印记</w:t>
      </w:r>
      <w:r>
        <w:rPr>
          <w:rFonts w:ascii="宋体" w:hAnsi="宋体" w:cs="宋体"/>
          <w:bCs/>
          <w:sz w:val="24"/>
          <w:szCs w:val="24"/>
        </w:rPr>
        <w:t>，</w:t>
      </w:r>
      <w:r>
        <w:rPr>
          <w:rFonts w:ascii="宋体" w:hAnsi="宋体" w:cs="宋体" w:hint="eastAsia"/>
          <w:bCs/>
          <w:sz w:val="24"/>
          <w:szCs w:val="24"/>
        </w:rPr>
        <w:t>持续</w:t>
      </w:r>
      <w:r>
        <w:rPr>
          <w:rFonts w:ascii="宋体" w:hAnsi="宋体" w:cs="宋体"/>
          <w:bCs/>
          <w:sz w:val="24"/>
          <w:szCs w:val="24"/>
        </w:rPr>
        <w:t>输出</w:t>
      </w:r>
      <w:r w:rsidR="006548B6">
        <w:rPr>
          <w:rFonts w:ascii="宋体" w:hAnsi="宋体" w:cs="宋体" w:hint="eastAsia"/>
          <w:bCs/>
          <w:sz w:val="24"/>
          <w:szCs w:val="24"/>
        </w:rPr>
        <w:t>建立与</w:t>
      </w:r>
      <w:r w:rsidR="006548B6">
        <w:rPr>
          <w:rFonts w:ascii="宋体" w:hAnsi="宋体" w:cs="宋体"/>
          <w:bCs/>
          <w:sz w:val="24"/>
          <w:szCs w:val="24"/>
        </w:rPr>
        <w:t>消费者的情感链接</w:t>
      </w:r>
      <w:r>
        <w:rPr>
          <w:rFonts w:ascii="宋体" w:hAnsi="宋体" w:cs="宋体"/>
          <w:bCs/>
          <w:sz w:val="24"/>
          <w:szCs w:val="24"/>
        </w:rPr>
        <w:t>，</w:t>
      </w:r>
      <w:r w:rsidR="00B46ECD">
        <w:rPr>
          <w:rFonts w:ascii="宋体" w:hAnsi="宋体" w:cs="宋体" w:hint="eastAsia"/>
          <w:bCs/>
          <w:sz w:val="24"/>
          <w:szCs w:val="24"/>
        </w:rPr>
        <w:t>完成</w:t>
      </w:r>
      <w:proofErr w:type="gramStart"/>
      <w:r w:rsidR="00B46ECD">
        <w:rPr>
          <w:rFonts w:ascii="宋体" w:hAnsi="宋体" w:cs="宋体"/>
          <w:bCs/>
          <w:sz w:val="24"/>
          <w:szCs w:val="24"/>
        </w:rPr>
        <w:t>春促期间</w:t>
      </w:r>
      <w:proofErr w:type="gramEnd"/>
      <w:r w:rsidR="00B46ECD">
        <w:rPr>
          <w:rFonts w:ascii="宋体" w:hAnsi="宋体" w:cs="宋体"/>
          <w:bCs/>
          <w:sz w:val="24"/>
          <w:szCs w:val="24"/>
        </w:rPr>
        <w:t>的品牌传播</w:t>
      </w:r>
      <w:r w:rsidR="00B46ECD">
        <w:rPr>
          <w:rFonts w:ascii="宋体" w:hAnsi="宋体" w:cs="宋体" w:hint="eastAsia"/>
          <w:bCs/>
          <w:sz w:val="24"/>
          <w:szCs w:val="24"/>
        </w:rPr>
        <w:t>任务</w:t>
      </w:r>
      <w:r w:rsidR="00B46ECD">
        <w:rPr>
          <w:rFonts w:ascii="宋体" w:hAnsi="宋体" w:cs="宋体"/>
          <w:bCs/>
          <w:sz w:val="24"/>
          <w:szCs w:val="24"/>
        </w:rPr>
        <w:t>，</w:t>
      </w:r>
      <w:r w:rsidR="00215CFE">
        <w:rPr>
          <w:rFonts w:ascii="宋体" w:hAnsi="宋体" w:cs="宋体" w:hint="eastAsia"/>
          <w:sz w:val="24"/>
          <w:szCs w:val="24"/>
        </w:rPr>
        <w:t>聚焦</w:t>
      </w:r>
      <w:r w:rsidR="00A02A1F">
        <w:rPr>
          <w:rFonts w:ascii="宋体" w:hAnsi="宋体" w:cs="宋体" w:hint="eastAsia"/>
          <w:bCs/>
          <w:sz w:val="24"/>
          <w:szCs w:val="24"/>
        </w:rPr>
        <w:t>电梯</w:t>
      </w:r>
      <w:r w:rsidR="00A02A1F">
        <w:rPr>
          <w:rFonts w:ascii="宋体" w:hAnsi="宋体" w:cs="宋体"/>
          <w:bCs/>
          <w:sz w:val="24"/>
          <w:szCs w:val="24"/>
        </w:rPr>
        <w:t>框架</w:t>
      </w:r>
      <w:r w:rsidR="00215CFE">
        <w:rPr>
          <w:rFonts w:ascii="宋体" w:hAnsi="宋体" w:cs="宋体" w:hint="eastAsia"/>
          <w:bCs/>
          <w:sz w:val="24"/>
          <w:szCs w:val="24"/>
        </w:rPr>
        <w:t>媒体</w:t>
      </w:r>
      <w:r w:rsidR="00215CFE">
        <w:rPr>
          <w:rFonts w:ascii="宋体" w:hAnsi="宋体" w:cs="宋体" w:hint="eastAsia"/>
          <w:sz w:val="24"/>
          <w:szCs w:val="24"/>
        </w:rPr>
        <w:t>在北京市场进行传播推广，从而提升</w:t>
      </w:r>
      <w:r w:rsidR="000E6937">
        <w:rPr>
          <w:rFonts w:ascii="宋体" w:hAnsi="宋体" w:cs="宋体" w:hint="eastAsia"/>
          <w:sz w:val="24"/>
          <w:szCs w:val="24"/>
        </w:rPr>
        <w:t>品牌影响力</w:t>
      </w:r>
      <w:r w:rsidR="00B46ECD">
        <w:rPr>
          <w:rFonts w:ascii="宋体" w:hAnsi="宋体" w:cs="宋体" w:hint="eastAsia"/>
          <w:sz w:val="24"/>
          <w:szCs w:val="24"/>
        </w:rPr>
        <w:t>及</w:t>
      </w:r>
      <w:r w:rsidR="00B46ECD">
        <w:rPr>
          <w:rFonts w:ascii="宋体" w:hAnsi="宋体" w:cs="宋体"/>
          <w:sz w:val="24"/>
          <w:szCs w:val="24"/>
        </w:rPr>
        <w:t>认知度</w:t>
      </w:r>
      <w:r w:rsidR="003423A2">
        <w:rPr>
          <w:rFonts w:ascii="宋体" w:hAnsi="宋体" w:cs="宋体" w:hint="eastAsia"/>
          <w:sz w:val="24"/>
          <w:szCs w:val="24"/>
        </w:rPr>
        <w:t>。</w:t>
      </w:r>
      <w:r w:rsidR="00CB1A25">
        <w:rPr>
          <w:rFonts w:ascii="宋体" w:hAnsi="宋体" w:cs="宋体" w:hint="eastAsia"/>
          <w:sz w:val="24"/>
          <w:szCs w:val="24"/>
        </w:rPr>
        <w:t>因此，202</w:t>
      </w:r>
      <w:r w:rsidR="000E6937">
        <w:rPr>
          <w:rFonts w:ascii="宋体" w:hAnsi="宋体" w:cs="宋体" w:hint="eastAsia"/>
          <w:sz w:val="24"/>
          <w:szCs w:val="24"/>
        </w:rPr>
        <w:t>2</w:t>
      </w:r>
      <w:r w:rsidR="00CB1A25">
        <w:rPr>
          <w:rFonts w:ascii="宋体" w:hAnsi="宋体" w:cs="宋体" w:hint="eastAsia"/>
          <w:sz w:val="24"/>
          <w:szCs w:val="24"/>
        </w:rPr>
        <w:t>年三元品牌</w:t>
      </w:r>
      <w:r w:rsidR="00CB1A25">
        <w:rPr>
          <w:rFonts w:ascii="宋体" w:hAnsi="宋体" w:cs="宋体"/>
          <w:sz w:val="24"/>
          <w:szCs w:val="24"/>
        </w:rPr>
        <w:t>将</w:t>
      </w:r>
      <w:r w:rsidR="00CB1A25">
        <w:rPr>
          <w:rFonts w:ascii="宋体" w:hAnsi="宋体" w:cs="宋体" w:hint="eastAsia"/>
          <w:sz w:val="24"/>
          <w:szCs w:val="24"/>
        </w:rPr>
        <w:t>公开选拔</w:t>
      </w:r>
      <w:r w:rsidR="003423A2">
        <w:rPr>
          <w:rFonts w:ascii="宋体" w:hAnsi="宋体" w:cs="宋体" w:hint="eastAsia"/>
          <w:sz w:val="24"/>
          <w:szCs w:val="24"/>
        </w:rPr>
        <w:t>春节阶段</w:t>
      </w:r>
      <w:r w:rsidR="00CB1A25">
        <w:rPr>
          <w:rFonts w:ascii="宋体" w:hAnsi="宋体" w:cs="宋体" w:hint="eastAsia"/>
          <w:sz w:val="24"/>
          <w:szCs w:val="24"/>
        </w:rPr>
        <w:t>北京地区</w:t>
      </w:r>
      <w:r w:rsidR="00A02A1F">
        <w:rPr>
          <w:rFonts w:ascii="宋体" w:hAnsi="宋体" w:cs="宋体" w:hint="eastAsia"/>
          <w:sz w:val="24"/>
          <w:szCs w:val="24"/>
        </w:rPr>
        <w:t>电梯框架</w:t>
      </w:r>
      <w:r w:rsidR="00CB1A25">
        <w:rPr>
          <w:rFonts w:ascii="宋体" w:hAnsi="宋体" w:cs="宋体"/>
          <w:sz w:val="24"/>
          <w:szCs w:val="24"/>
        </w:rPr>
        <w:t>媒体</w:t>
      </w:r>
      <w:r w:rsidR="00CB1A25" w:rsidRPr="00B064BB">
        <w:rPr>
          <w:rFonts w:ascii="宋体" w:hAnsi="宋体" w:cs="宋体" w:hint="eastAsia"/>
          <w:sz w:val="24"/>
          <w:szCs w:val="24"/>
        </w:rPr>
        <w:t>广告服务公司</w:t>
      </w:r>
      <w:r w:rsidR="00CB1A25">
        <w:rPr>
          <w:rFonts w:ascii="宋体" w:hAnsi="宋体" w:cs="宋体" w:hint="eastAsia"/>
          <w:sz w:val="24"/>
          <w:szCs w:val="24"/>
        </w:rPr>
        <w:t>。</w:t>
      </w:r>
    </w:p>
    <w:p w14:paraId="74DFEFC9" w14:textId="77777777" w:rsidR="00CB1A25" w:rsidRPr="00B431E7" w:rsidRDefault="00CB1A25" w:rsidP="00CB1A25">
      <w:pPr>
        <w:spacing w:after="150" w:line="450" w:lineRule="atLeast"/>
        <w:ind w:firstLineChars="200" w:firstLine="480"/>
        <w:jc w:val="both"/>
        <w:rPr>
          <w:rFonts w:ascii="宋体" w:hAnsi="宋体" w:cs="宋体"/>
          <w:sz w:val="24"/>
          <w:szCs w:val="24"/>
        </w:rPr>
      </w:pPr>
    </w:p>
    <w:p w14:paraId="4DFED646" w14:textId="4ABA3E5A" w:rsidR="00CB1A25" w:rsidRDefault="00CB1A25" w:rsidP="00CB1A25">
      <w:pPr>
        <w:spacing w:after="150" w:line="450" w:lineRule="atLeast"/>
        <w:jc w:val="both"/>
        <w:rPr>
          <w:rFonts w:ascii="宋体" w:hAnsi="宋体" w:cs="宋体"/>
          <w:bCs/>
          <w:sz w:val="24"/>
          <w:szCs w:val="24"/>
        </w:rPr>
      </w:pPr>
      <w:r>
        <w:rPr>
          <w:rFonts w:ascii="宋体" w:hAnsi="宋体" w:cs="宋体" w:hint="eastAsia"/>
          <w:sz w:val="24"/>
          <w:szCs w:val="24"/>
        </w:rPr>
        <w:t>二、</w:t>
      </w:r>
      <w:r w:rsidR="00A02A1F">
        <w:rPr>
          <w:rFonts w:ascii="宋体" w:hAnsi="宋体" w:cs="宋体" w:hint="eastAsia"/>
          <w:bCs/>
          <w:sz w:val="24"/>
          <w:szCs w:val="24"/>
        </w:rPr>
        <w:t>电梯框架</w:t>
      </w:r>
      <w:r>
        <w:rPr>
          <w:rFonts w:ascii="宋体" w:hAnsi="宋体" w:cs="宋体" w:hint="eastAsia"/>
          <w:bCs/>
          <w:sz w:val="24"/>
          <w:szCs w:val="24"/>
        </w:rPr>
        <w:t>广告投放相关要求及说明</w:t>
      </w:r>
      <w:r>
        <w:rPr>
          <w:rFonts w:ascii="宋体" w:hAnsi="宋体" w:cs="宋体"/>
          <w:bCs/>
          <w:sz w:val="24"/>
          <w:szCs w:val="24"/>
        </w:rPr>
        <w:t>：</w:t>
      </w:r>
    </w:p>
    <w:p w14:paraId="446F2228" w14:textId="77777777"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bCs/>
          <w:sz w:val="24"/>
          <w:szCs w:val="24"/>
        </w:rPr>
        <w:t>1、</w:t>
      </w:r>
      <w:r>
        <w:rPr>
          <w:rFonts w:ascii="宋体" w:hAnsi="宋体" w:cs="宋体" w:hint="eastAsia"/>
          <w:bCs/>
          <w:sz w:val="24"/>
          <w:szCs w:val="24"/>
        </w:rPr>
        <w:t>投放</w:t>
      </w:r>
      <w:r>
        <w:rPr>
          <w:rFonts w:ascii="宋体" w:hAnsi="宋体" w:cs="宋体"/>
          <w:bCs/>
          <w:sz w:val="24"/>
          <w:szCs w:val="24"/>
        </w:rPr>
        <w:t>地区：北京</w:t>
      </w:r>
      <w:r>
        <w:rPr>
          <w:rFonts w:ascii="宋体" w:hAnsi="宋体" w:cs="宋体" w:hint="eastAsia"/>
          <w:bCs/>
          <w:sz w:val="24"/>
          <w:szCs w:val="24"/>
        </w:rPr>
        <w:t>市区；</w:t>
      </w:r>
    </w:p>
    <w:p w14:paraId="767E337E" w14:textId="7BB361AC"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hint="eastAsia"/>
          <w:bCs/>
          <w:sz w:val="24"/>
          <w:szCs w:val="24"/>
        </w:rPr>
        <w:t>2</w:t>
      </w:r>
      <w:r>
        <w:rPr>
          <w:rFonts w:ascii="宋体" w:hAnsi="宋体" w:cs="宋体"/>
          <w:bCs/>
          <w:sz w:val="24"/>
          <w:szCs w:val="24"/>
        </w:rPr>
        <w:t>、</w:t>
      </w:r>
      <w:r>
        <w:rPr>
          <w:rFonts w:ascii="宋体" w:hAnsi="宋体" w:cs="宋体" w:hint="eastAsia"/>
          <w:bCs/>
          <w:sz w:val="24"/>
          <w:szCs w:val="24"/>
        </w:rPr>
        <w:t>投放</w:t>
      </w:r>
      <w:r>
        <w:rPr>
          <w:rFonts w:ascii="宋体" w:hAnsi="宋体" w:cs="宋体"/>
          <w:bCs/>
          <w:sz w:val="24"/>
          <w:szCs w:val="24"/>
        </w:rPr>
        <w:t>时间：2022年</w:t>
      </w:r>
      <w:r>
        <w:rPr>
          <w:rFonts w:ascii="宋体" w:hAnsi="宋体" w:cs="宋体" w:hint="eastAsia"/>
          <w:bCs/>
          <w:sz w:val="24"/>
          <w:szCs w:val="24"/>
        </w:rPr>
        <w:t>1</w:t>
      </w:r>
      <w:r>
        <w:rPr>
          <w:rFonts w:ascii="宋体" w:hAnsi="宋体" w:cs="宋体"/>
          <w:bCs/>
          <w:sz w:val="24"/>
          <w:szCs w:val="24"/>
        </w:rPr>
        <w:t>月</w:t>
      </w:r>
      <w:r>
        <w:rPr>
          <w:rFonts w:ascii="宋体" w:hAnsi="宋体" w:cs="宋体" w:hint="eastAsia"/>
          <w:bCs/>
          <w:sz w:val="24"/>
          <w:szCs w:val="24"/>
        </w:rPr>
        <w:t>1日</w:t>
      </w:r>
      <w:r>
        <w:rPr>
          <w:rFonts w:ascii="宋体" w:hAnsi="宋体" w:cs="宋体"/>
          <w:bCs/>
          <w:sz w:val="24"/>
          <w:szCs w:val="24"/>
        </w:rPr>
        <w:t>-20</w:t>
      </w:r>
      <w:r>
        <w:rPr>
          <w:rFonts w:ascii="宋体" w:hAnsi="宋体" w:cs="宋体" w:hint="eastAsia"/>
          <w:bCs/>
          <w:sz w:val="24"/>
          <w:szCs w:val="24"/>
        </w:rPr>
        <w:t>2</w:t>
      </w:r>
      <w:r>
        <w:rPr>
          <w:rFonts w:ascii="宋体" w:hAnsi="宋体" w:cs="宋体"/>
          <w:bCs/>
          <w:sz w:val="24"/>
          <w:szCs w:val="24"/>
        </w:rPr>
        <w:t>2年</w:t>
      </w:r>
      <w:r>
        <w:rPr>
          <w:rFonts w:ascii="宋体" w:hAnsi="宋体" w:cs="宋体" w:hint="eastAsia"/>
          <w:bCs/>
          <w:sz w:val="24"/>
          <w:szCs w:val="24"/>
        </w:rPr>
        <w:t>2月</w:t>
      </w:r>
      <w:r w:rsidR="003423A2">
        <w:rPr>
          <w:rFonts w:ascii="宋体" w:hAnsi="宋体" w:cs="宋体"/>
          <w:bCs/>
          <w:sz w:val="24"/>
          <w:szCs w:val="24"/>
        </w:rPr>
        <w:t>28</w:t>
      </w:r>
      <w:r>
        <w:rPr>
          <w:rFonts w:ascii="宋体" w:hAnsi="宋体" w:cs="宋体" w:hint="eastAsia"/>
          <w:bCs/>
          <w:sz w:val="24"/>
          <w:szCs w:val="24"/>
        </w:rPr>
        <w:t>日；</w:t>
      </w:r>
    </w:p>
    <w:p w14:paraId="628A563E" w14:textId="38285F77"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hint="eastAsia"/>
          <w:bCs/>
          <w:sz w:val="24"/>
          <w:szCs w:val="24"/>
        </w:rPr>
        <w:t>3、媒介选择：</w:t>
      </w:r>
      <w:r w:rsidR="00A02A1F">
        <w:rPr>
          <w:rFonts w:ascii="宋体" w:hAnsi="宋体" w:cs="宋体" w:hint="eastAsia"/>
          <w:bCs/>
          <w:sz w:val="24"/>
          <w:szCs w:val="24"/>
        </w:rPr>
        <w:t>覆盖北京地区楼宇电梯框架海报</w:t>
      </w:r>
      <w:r>
        <w:rPr>
          <w:rFonts w:ascii="宋体" w:hAnsi="宋体" w:cs="宋体" w:hint="eastAsia"/>
          <w:bCs/>
          <w:sz w:val="24"/>
          <w:szCs w:val="24"/>
        </w:rPr>
        <w:t>；</w:t>
      </w:r>
    </w:p>
    <w:p w14:paraId="701B70E5" w14:textId="77777777"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bCs/>
          <w:sz w:val="24"/>
          <w:szCs w:val="24"/>
        </w:rPr>
        <w:t>4</w:t>
      </w:r>
      <w:r w:rsidRPr="00B04845">
        <w:rPr>
          <w:rFonts w:ascii="宋体" w:hAnsi="宋体" w:cs="宋体" w:hint="eastAsia"/>
          <w:bCs/>
          <w:sz w:val="24"/>
          <w:szCs w:val="24"/>
        </w:rPr>
        <w:t>、需要竞标公司按照我司需求填写媒体规格、价格及注明服务项目；</w:t>
      </w:r>
    </w:p>
    <w:p w14:paraId="67C7025E" w14:textId="3C415F93"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bCs/>
          <w:sz w:val="24"/>
          <w:szCs w:val="24"/>
        </w:rPr>
        <w:t>5</w:t>
      </w:r>
      <w:r>
        <w:rPr>
          <w:rFonts w:ascii="宋体" w:hAnsi="宋体" w:cs="宋体" w:hint="eastAsia"/>
          <w:bCs/>
          <w:sz w:val="24"/>
          <w:szCs w:val="24"/>
        </w:rPr>
        <w:t>、报名单位通过我司招标组初审通过后发放传播</w:t>
      </w:r>
      <w:r w:rsidR="003423A2">
        <w:rPr>
          <w:rFonts w:ascii="宋体" w:hAnsi="宋体" w:cs="宋体" w:hint="eastAsia"/>
          <w:bCs/>
          <w:sz w:val="24"/>
          <w:szCs w:val="24"/>
        </w:rPr>
        <w:t>b</w:t>
      </w:r>
      <w:r w:rsidR="003423A2">
        <w:rPr>
          <w:rFonts w:ascii="宋体" w:hAnsi="宋体" w:cs="宋体"/>
          <w:bCs/>
          <w:sz w:val="24"/>
          <w:szCs w:val="24"/>
        </w:rPr>
        <w:t>rief</w:t>
      </w:r>
      <w:r>
        <w:rPr>
          <w:rFonts w:ascii="宋体" w:hAnsi="宋体" w:cs="宋体" w:hint="eastAsia"/>
          <w:bCs/>
          <w:sz w:val="24"/>
          <w:szCs w:val="24"/>
        </w:rPr>
        <w:t>及具体预算，最终报名成功以我司书面邮件通知为准；</w:t>
      </w:r>
    </w:p>
    <w:p w14:paraId="58B2AFAE" w14:textId="77777777"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bCs/>
          <w:sz w:val="24"/>
          <w:szCs w:val="24"/>
        </w:rPr>
        <w:t>6</w:t>
      </w:r>
      <w:r>
        <w:rPr>
          <w:rFonts w:ascii="宋体" w:hAnsi="宋体" w:cs="宋体" w:hint="eastAsia"/>
          <w:bCs/>
          <w:sz w:val="24"/>
          <w:szCs w:val="24"/>
        </w:rPr>
        <w:t>、</w:t>
      </w:r>
      <w:r>
        <w:rPr>
          <w:rFonts w:ascii="宋体" w:hAnsi="宋体" w:cs="宋体"/>
          <w:bCs/>
          <w:sz w:val="24"/>
          <w:szCs w:val="24"/>
        </w:rPr>
        <w:t>如</w:t>
      </w:r>
      <w:r>
        <w:rPr>
          <w:rFonts w:ascii="宋体" w:hAnsi="宋体" w:cs="宋体" w:hint="eastAsia"/>
          <w:bCs/>
          <w:sz w:val="24"/>
          <w:szCs w:val="24"/>
        </w:rPr>
        <w:t>投标方报名</w:t>
      </w:r>
      <w:r>
        <w:rPr>
          <w:rFonts w:ascii="宋体" w:hAnsi="宋体" w:cs="宋体"/>
          <w:bCs/>
          <w:sz w:val="24"/>
          <w:szCs w:val="24"/>
        </w:rPr>
        <w:t>不足</w:t>
      </w:r>
      <w:r>
        <w:rPr>
          <w:rFonts w:ascii="宋体" w:hAnsi="宋体" w:cs="宋体" w:hint="eastAsia"/>
          <w:bCs/>
          <w:sz w:val="24"/>
          <w:szCs w:val="24"/>
        </w:rPr>
        <w:t>3家</w:t>
      </w:r>
      <w:r>
        <w:rPr>
          <w:rFonts w:ascii="宋体" w:hAnsi="宋体" w:cs="宋体"/>
          <w:bCs/>
          <w:sz w:val="24"/>
          <w:szCs w:val="24"/>
        </w:rPr>
        <w:t>，则采用竞争性谈判的方式，通过</w:t>
      </w:r>
      <w:r>
        <w:rPr>
          <w:rFonts w:ascii="宋体" w:hAnsi="宋体" w:cs="宋体" w:hint="eastAsia"/>
          <w:bCs/>
          <w:sz w:val="24"/>
          <w:szCs w:val="24"/>
        </w:rPr>
        <w:t>相同资源竞</w:t>
      </w:r>
      <w:r>
        <w:rPr>
          <w:rFonts w:ascii="宋体" w:hAnsi="宋体" w:cs="宋体"/>
          <w:bCs/>
          <w:sz w:val="24"/>
          <w:szCs w:val="24"/>
        </w:rPr>
        <w:t>价</w:t>
      </w:r>
      <w:r>
        <w:rPr>
          <w:rFonts w:ascii="宋体" w:hAnsi="宋体" w:cs="宋体" w:hint="eastAsia"/>
          <w:bCs/>
          <w:sz w:val="24"/>
          <w:szCs w:val="24"/>
        </w:rPr>
        <w:t>和对比服务能力最终</w:t>
      </w:r>
      <w:r>
        <w:rPr>
          <w:rFonts w:ascii="宋体" w:hAnsi="宋体" w:cs="宋体"/>
          <w:bCs/>
          <w:sz w:val="24"/>
          <w:szCs w:val="24"/>
        </w:rPr>
        <w:t>决定中标方。</w:t>
      </w:r>
    </w:p>
    <w:p w14:paraId="5A0A96C1" w14:textId="77777777" w:rsidR="00CB1A25" w:rsidRDefault="00CB1A25" w:rsidP="00CB1A25">
      <w:pPr>
        <w:spacing w:after="150" w:line="450" w:lineRule="atLeast"/>
        <w:ind w:firstLineChars="200" w:firstLine="480"/>
        <w:jc w:val="both"/>
        <w:rPr>
          <w:rFonts w:ascii="宋体" w:hAnsi="宋体" w:cs="宋体"/>
          <w:bCs/>
          <w:sz w:val="24"/>
          <w:szCs w:val="24"/>
        </w:rPr>
      </w:pPr>
    </w:p>
    <w:p w14:paraId="63463D35" w14:textId="77777777" w:rsidR="00CB1A25" w:rsidRDefault="00CB1A25" w:rsidP="00CB1A25">
      <w:pPr>
        <w:spacing w:after="150" w:line="450" w:lineRule="atLeast"/>
        <w:ind w:firstLineChars="200" w:firstLine="482"/>
        <w:jc w:val="both"/>
        <w:rPr>
          <w:rFonts w:ascii="宋体" w:hAnsi="宋体" w:cs="宋体"/>
          <w:bCs/>
          <w:sz w:val="24"/>
          <w:szCs w:val="24"/>
        </w:rPr>
      </w:pPr>
      <w:r w:rsidRPr="00851410">
        <w:rPr>
          <w:rFonts w:ascii="宋体" w:hAnsi="宋体" w:cs="宋体" w:hint="eastAsia"/>
          <w:b/>
          <w:sz w:val="24"/>
          <w:szCs w:val="24"/>
        </w:rPr>
        <w:t>1</w:t>
      </w:r>
      <w:r>
        <w:rPr>
          <w:rFonts w:ascii="宋体" w:hAnsi="宋体" w:cs="宋体" w:hint="eastAsia"/>
          <w:bCs/>
          <w:sz w:val="24"/>
          <w:szCs w:val="24"/>
        </w:rPr>
        <w:t>服务商资格准入：</w:t>
      </w:r>
    </w:p>
    <w:p w14:paraId="18A704F4" w14:textId="77777777" w:rsidR="00CB1A25" w:rsidRDefault="00CB1A25" w:rsidP="00CB1A25">
      <w:pPr>
        <w:spacing w:after="150" w:line="450" w:lineRule="atLeast"/>
        <w:ind w:firstLineChars="200" w:firstLine="480"/>
        <w:jc w:val="both"/>
        <w:rPr>
          <w:rFonts w:ascii="宋体" w:hAnsi="宋体" w:cs="宋体"/>
          <w:bCs/>
          <w:sz w:val="24"/>
          <w:szCs w:val="24"/>
        </w:rPr>
      </w:pPr>
      <w:r w:rsidRPr="00722641">
        <w:rPr>
          <w:rFonts w:ascii="宋体" w:hAnsi="宋体" w:cs="宋体" w:hint="eastAsia"/>
          <w:bCs/>
          <w:sz w:val="24"/>
          <w:szCs w:val="24"/>
        </w:rPr>
        <w:t>为保证本次</w:t>
      </w:r>
      <w:r>
        <w:rPr>
          <w:rFonts w:ascii="宋体" w:hAnsi="宋体" w:cs="宋体" w:hint="eastAsia"/>
          <w:bCs/>
          <w:sz w:val="24"/>
          <w:szCs w:val="24"/>
        </w:rPr>
        <w:t>服务商</w:t>
      </w:r>
      <w:r w:rsidRPr="00722641">
        <w:rPr>
          <w:rFonts w:ascii="宋体" w:hAnsi="宋体" w:cs="宋体" w:hint="eastAsia"/>
          <w:bCs/>
          <w:sz w:val="24"/>
          <w:szCs w:val="24"/>
        </w:rPr>
        <w:t>资格准入招标工作顺利完成，我司会在报名截止后对服务公司的资质进行初审（资质包括但不限于工商信息、往期客户、成功案例等进行评估</w:t>
      </w:r>
      <w:r>
        <w:rPr>
          <w:rFonts w:ascii="宋体" w:hAnsi="宋体" w:cs="宋体" w:hint="eastAsia"/>
          <w:bCs/>
          <w:sz w:val="24"/>
          <w:szCs w:val="24"/>
        </w:rPr>
        <w:t>、招标保密承诺书</w:t>
      </w:r>
      <w:r w:rsidRPr="00722641">
        <w:rPr>
          <w:rFonts w:ascii="宋体" w:hAnsi="宋体" w:cs="宋体" w:hint="eastAsia"/>
          <w:bCs/>
          <w:sz w:val="24"/>
          <w:szCs w:val="24"/>
        </w:rPr>
        <w:t>，请投标公司将以上资质发送到联系人邮箱），初审通过的服务公司方可进行后续投标工作。</w:t>
      </w:r>
    </w:p>
    <w:p w14:paraId="5A75D14A" w14:textId="77777777" w:rsidR="00CB1A25" w:rsidRPr="008C5529" w:rsidRDefault="00CB1A25" w:rsidP="00CB1A25">
      <w:pPr>
        <w:spacing w:after="150" w:line="450" w:lineRule="atLeast"/>
        <w:ind w:firstLineChars="200" w:firstLine="482"/>
        <w:jc w:val="both"/>
        <w:rPr>
          <w:rFonts w:ascii="宋体" w:hAnsi="宋体" w:cs="宋体"/>
          <w:b/>
          <w:bCs/>
          <w:sz w:val="24"/>
          <w:szCs w:val="24"/>
        </w:rPr>
      </w:pPr>
      <w:r>
        <w:rPr>
          <w:rFonts w:ascii="宋体" w:hAnsi="宋体" w:cs="宋体" w:hint="eastAsia"/>
          <w:b/>
          <w:bCs/>
          <w:sz w:val="24"/>
          <w:szCs w:val="24"/>
        </w:rPr>
        <w:t xml:space="preserve">1.1  </w:t>
      </w:r>
      <w:r w:rsidRPr="008C5529">
        <w:rPr>
          <w:rFonts w:ascii="宋体" w:hAnsi="宋体" w:cs="宋体" w:hint="eastAsia"/>
          <w:b/>
          <w:bCs/>
          <w:sz w:val="24"/>
          <w:szCs w:val="24"/>
        </w:rPr>
        <w:t>时间与地点：</w:t>
      </w:r>
    </w:p>
    <w:p w14:paraId="74EAFD1D" w14:textId="49AAD6DD"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hint="eastAsia"/>
          <w:bCs/>
          <w:sz w:val="24"/>
          <w:szCs w:val="24"/>
        </w:rPr>
        <w:t xml:space="preserve">报名时间： </w:t>
      </w:r>
      <w:r>
        <w:rPr>
          <w:rFonts w:ascii="宋体" w:hAnsi="宋体" w:cs="宋体"/>
          <w:bCs/>
          <w:sz w:val="24"/>
          <w:szCs w:val="24"/>
        </w:rPr>
        <w:t>202</w:t>
      </w:r>
      <w:r w:rsidR="003423A2">
        <w:rPr>
          <w:rFonts w:ascii="宋体" w:hAnsi="宋体" w:cs="宋体"/>
          <w:bCs/>
          <w:sz w:val="24"/>
          <w:szCs w:val="24"/>
        </w:rPr>
        <w:t>1</w:t>
      </w:r>
      <w:r>
        <w:rPr>
          <w:rFonts w:ascii="宋体" w:hAnsi="宋体" w:cs="宋体"/>
          <w:bCs/>
          <w:sz w:val="24"/>
          <w:szCs w:val="24"/>
        </w:rPr>
        <w:t>年</w:t>
      </w:r>
      <w:r w:rsidR="000D7094">
        <w:rPr>
          <w:rFonts w:ascii="宋体" w:hAnsi="宋体" w:cs="宋体" w:hint="eastAsia"/>
          <w:bCs/>
          <w:sz w:val="24"/>
          <w:szCs w:val="24"/>
        </w:rPr>
        <w:t>1</w:t>
      </w:r>
      <w:r w:rsidR="003423A2">
        <w:rPr>
          <w:rFonts w:ascii="宋体" w:hAnsi="宋体" w:cs="宋体"/>
          <w:bCs/>
          <w:sz w:val="24"/>
          <w:szCs w:val="24"/>
        </w:rPr>
        <w:t>2</w:t>
      </w:r>
      <w:r>
        <w:rPr>
          <w:rFonts w:ascii="宋体" w:hAnsi="宋体" w:cs="宋体"/>
          <w:bCs/>
          <w:sz w:val="24"/>
          <w:szCs w:val="24"/>
        </w:rPr>
        <w:t>月</w:t>
      </w:r>
      <w:r w:rsidR="004D5961">
        <w:rPr>
          <w:rFonts w:ascii="宋体" w:hAnsi="宋体" w:cs="宋体" w:hint="eastAsia"/>
          <w:bCs/>
          <w:sz w:val="24"/>
          <w:szCs w:val="24"/>
        </w:rPr>
        <w:t>2</w:t>
      </w:r>
      <w:r>
        <w:rPr>
          <w:rFonts w:ascii="宋体" w:hAnsi="宋体" w:cs="宋体"/>
          <w:bCs/>
          <w:sz w:val="24"/>
          <w:szCs w:val="24"/>
        </w:rPr>
        <w:t>日</w:t>
      </w:r>
      <w:r>
        <w:rPr>
          <w:rFonts w:ascii="宋体" w:hAnsi="宋体" w:cs="宋体" w:hint="eastAsia"/>
          <w:bCs/>
          <w:sz w:val="24"/>
          <w:szCs w:val="24"/>
        </w:rPr>
        <w:t>--20</w:t>
      </w:r>
      <w:r>
        <w:rPr>
          <w:rFonts w:ascii="宋体" w:hAnsi="宋体" w:cs="宋体"/>
          <w:bCs/>
          <w:sz w:val="24"/>
          <w:szCs w:val="24"/>
        </w:rPr>
        <w:t>2</w:t>
      </w:r>
      <w:r w:rsidR="000D7094">
        <w:rPr>
          <w:rFonts w:ascii="宋体" w:hAnsi="宋体" w:cs="宋体"/>
          <w:bCs/>
          <w:sz w:val="24"/>
          <w:szCs w:val="24"/>
        </w:rPr>
        <w:t>1</w:t>
      </w:r>
      <w:r>
        <w:rPr>
          <w:rFonts w:ascii="宋体" w:hAnsi="宋体" w:cs="宋体" w:hint="eastAsia"/>
          <w:bCs/>
          <w:sz w:val="24"/>
          <w:szCs w:val="24"/>
        </w:rPr>
        <w:t>年</w:t>
      </w:r>
      <w:r w:rsidR="000D7094">
        <w:rPr>
          <w:rFonts w:ascii="宋体" w:hAnsi="宋体" w:cs="宋体" w:hint="eastAsia"/>
          <w:bCs/>
          <w:sz w:val="24"/>
          <w:szCs w:val="24"/>
        </w:rPr>
        <w:t>12</w:t>
      </w:r>
      <w:r>
        <w:rPr>
          <w:rFonts w:ascii="宋体" w:hAnsi="宋体" w:cs="宋体" w:hint="eastAsia"/>
          <w:bCs/>
          <w:sz w:val="24"/>
          <w:szCs w:val="24"/>
        </w:rPr>
        <w:t>月</w:t>
      </w:r>
      <w:r w:rsidR="004D5961">
        <w:rPr>
          <w:rFonts w:ascii="宋体" w:hAnsi="宋体" w:cs="宋体" w:hint="eastAsia"/>
          <w:bCs/>
          <w:sz w:val="24"/>
          <w:szCs w:val="24"/>
        </w:rPr>
        <w:t>8</w:t>
      </w:r>
      <w:r>
        <w:rPr>
          <w:rFonts w:ascii="宋体" w:hAnsi="宋体" w:cs="宋体" w:hint="eastAsia"/>
          <w:bCs/>
          <w:sz w:val="24"/>
          <w:szCs w:val="24"/>
        </w:rPr>
        <w:t>日1</w:t>
      </w:r>
      <w:r>
        <w:rPr>
          <w:rFonts w:ascii="宋体" w:hAnsi="宋体" w:cs="宋体"/>
          <w:bCs/>
          <w:sz w:val="24"/>
          <w:szCs w:val="24"/>
        </w:rPr>
        <w:t>6</w:t>
      </w:r>
      <w:r>
        <w:rPr>
          <w:rFonts w:ascii="宋体" w:hAnsi="宋体" w:cs="宋体" w:hint="eastAsia"/>
          <w:bCs/>
          <w:sz w:val="24"/>
          <w:szCs w:val="24"/>
        </w:rPr>
        <w:t>:00前</w:t>
      </w:r>
    </w:p>
    <w:p w14:paraId="75FD3DB0" w14:textId="700ACBE8" w:rsidR="00CB1A25" w:rsidRDefault="00CB1A25" w:rsidP="00CB1A25">
      <w:pPr>
        <w:spacing w:after="150" w:line="450" w:lineRule="atLeast"/>
        <w:ind w:firstLineChars="200" w:firstLine="480"/>
        <w:jc w:val="both"/>
        <w:rPr>
          <w:rFonts w:ascii="宋体" w:hAnsi="宋体" w:cs="宋体"/>
          <w:bCs/>
          <w:sz w:val="24"/>
          <w:szCs w:val="24"/>
        </w:rPr>
      </w:pPr>
      <w:r w:rsidRPr="00571DAD">
        <w:rPr>
          <w:rFonts w:ascii="宋体" w:hAnsi="宋体" w:cs="宋体" w:hint="eastAsia"/>
          <w:bCs/>
          <w:sz w:val="24"/>
          <w:szCs w:val="24"/>
        </w:rPr>
        <w:t>初审时间：</w:t>
      </w:r>
      <w:r w:rsidR="000D7094">
        <w:rPr>
          <w:rFonts w:ascii="宋体" w:hAnsi="宋体" w:cs="宋体" w:hint="eastAsia"/>
          <w:bCs/>
          <w:sz w:val="24"/>
          <w:szCs w:val="24"/>
        </w:rPr>
        <w:t xml:space="preserve"> 2021</w:t>
      </w:r>
      <w:r w:rsidRPr="00571DAD">
        <w:rPr>
          <w:rFonts w:ascii="宋体" w:hAnsi="宋体" w:cs="宋体" w:hint="eastAsia"/>
          <w:bCs/>
          <w:sz w:val="24"/>
          <w:szCs w:val="24"/>
        </w:rPr>
        <w:t>年1</w:t>
      </w:r>
      <w:r w:rsidR="002E7F55">
        <w:rPr>
          <w:rFonts w:ascii="宋体" w:hAnsi="宋体" w:cs="宋体" w:hint="eastAsia"/>
          <w:bCs/>
          <w:sz w:val="24"/>
          <w:szCs w:val="24"/>
        </w:rPr>
        <w:t>2</w:t>
      </w:r>
      <w:r w:rsidRPr="00571DAD">
        <w:rPr>
          <w:rFonts w:ascii="宋体" w:hAnsi="宋体" w:cs="宋体" w:hint="eastAsia"/>
          <w:bCs/>
          <w:sz w:val="24"/>
          <w:szCs w:val="24"/>
        </w:rPr>
        <w:t>月</w:t>
      </w:r>
      <w:r w:rsidR="004D5961">
        <w:rPr>
          <w:rFonts w:ascii="宋体" w:hAnsi="宋体" w:cs="宋体" w:hint="eastAsia"/>
          <w:bCs/>
          <w:sz w:val="24"/>
          <w:szCs w:val="24"/>
        </w:rPr>
        <w:t>9</w:t>
      </w:r>
      <w:r w:rsidRPr="00571DAD">
        <w:rPr>
          <w:rFonts w:ascii="宋体" w:hAnsi="宋体" w:cs="宋体" w:hint="eastAsia"/>
          <w:bCs/>
          <w:sz w:val="24"/>
          <w:szCs w:val="24"/>
        </w:rPr>
        <w:t>日</w:t>
      </w:r>
      <w:r>
        <w:rPr>
          <w:rFonts w:ascii="宋体" w:hAnsi="宋体" w:cs="宋体" w:hint="eastAsia"/>
          <w:bCs/>
          <w:sz w:val="24"/>
          <w:szCs w:val="24"/>
        </w:rPr>
        <w:t>1</w:t>
      </w:r>
      <w:r>
        <w:rPr>
          <w:rFonts w:ascii="宋体" w:hAnsi="宋体" w:cs="宋体"/>
          <w:bCs/>
          <w:sz w:val="24"/>
          <w:szCs w:val="24"/>
        </w:rPr>
        <w:t>6</w:t>
      </w:r>
      <w:r>
        <w:rPr>
          <w:rFonts w:ascii="宋体" w:hAnsi="宋体" w:cs="宋体" w:hint="eastAsia"/>
          <w:bCs/>
          <w:sz w:val="24"/>
          <w:szCs w:val="24"/>
        </w:rPr>
        <w:t>:</w:t>
      </w:r>
      <w:r>
        <w:rPr>
          <w:rFonts w:ascii="宋体" w:hAnsi="宋体" w:cs="宋体"/>
          <w:bCs/>
          <w:sz w:val="24"/>
          <w:szCs w:val="24"/>
        </w:rPr>
        <w:t>00</w:t>
      </w:r>
      <w:r>
        <w:rPr>
          <w:rFonts w:ascii="宋体" w:hAnsi="宋体" w:cs="宋体" w:hint="eastAsia"/>
          <w:bCs/>
          <w:sz w:val="24"/>
          <w:szCs w:val="24"/>
        </w:rPr>
        <w:t>前</w:t>
      </w:r>
      <w:r w:rsidRPr="00571DAD">
        <w:rPr>
          <w:rFonts w:ascii="宋体" w:hAnsi="宋体" w:cs="宋体" w:hint="eastAsia"/>
          <w:bCs/>
          <w:sz w:val="24"/>
          <w:szCs w:val="24"/>
        </w:rPr>
        <w:t>，并以电子邮件的形式通知入围的公司</w:t>
      </w:r>
    </w:p>
    <w:p w14:paraId="0F348865" w14:textId="7358125A" w:rsidR="00CB1A25" w:rsidRDefault="00CB1A25" w:rsidP="00CB1A25">
      <w:pPr>
        <w:spacing w:after="150" w:line="450" w:lineRule="atLeast"/>
        <w:ind w:firstLineChars="200" w:firstLine="480"/>
        <w:jc w:val="both"/>
        <w:rPr>
          <w:rFonts w:ascii="宋体" w:hAnsi="宋体" w:cs="宋体"/>
          <w:bCs/>
          <w:sz w:val="24"/>
          <w:szCs w:val="24"/>
        </w:rPr>
      </w:pPr>
      <w:r>
        <w:rPr>
          <w:rFonts w:ascii="宋体" w:hAnsi="宋体" w:cs="宋体" w:hint="eastAsia"/>
          <w:bCs/>
          <w:sz w:val="24"/>
          <w:szCs w:val="24"/>
        </w:rPr>
        <w:t>招标时间： 20</w:t>
      </w:r>
      <w:r>
        <w:rPr>
          <w:rFonts w:ascii="宋体" w:hAnsi="宋体" w:cs="宋体"/>
          <w:bCs/>
          <w:sz w:val="24"/>
          <w:szCs w:val="24"/>
        </w:rPr>
        <w:t>21</w:t>
      </w:r>
      <w:r>
        <w:rPr>
          <w:rFonts w:ascii="宋体" w:hAnsi="宋体" w:cs="宋体" w:hint="eastAsia"/>
          <w:bCs/>
          <w:sz w:val="24"/>
          <w:szCs w:val="24"/>
        </w:rPr>
        <w:t>年1</w:t>
      </w:r>
      <w:r w:rsidR="002E7F55">
        <w:rPr>
          <w:rFonts w:ascii="宋体" w:hAnsi="宋体" w:cs="宋体" w:hint="eastAsia"/>
          <w:bCs/>
          <w:sz w:val="24"/>
          <w:szCs w:val="24"/>
        </w:rPr>
        <w:t>2</w:t>
      </w:r>
      <w:r>
        <w:rPr>
          <w:rFonts w:ascii="宋体" w:hAnsi="宋体" w:cs="宋体" w:hint="eastAsia"/>
          <w:bCs/>
          <w:sz w:val="24"/>
          <w:szCs w:val="24"/>
        </w:rPr>
        <w:t>月</w:t>
      </w:r>
      <w:r w:rsidR="00F004A2">
        <w:rPr>
          <w:rFonts w:ascii="宋体" w:hAnsi="宋体" w:cs="宋体"/>
          <w:bCs/>
          <w:sz w:val="24"/>
          <w:szCs w:val="24"/>
        </w:rPr>
        <w:t>1</w:t>
      </w:r>
      <w:r w:rsidR="004D5961">
        <w:rPr>
          <w:rFonts w:ascii="宋体" w:hAnsi="宋体" w:cs="宋体" w:hint="eastAsia"/>
          <w:bCs/>
          <w:sz w:val="24"/>
          <w:szCs w:val="24"/>
        </w:rPr>
        <w:t>6</w:t>
      </w:r>
      <w:bookmarkStart w:id="2" w:name="_GoBack"/>
      <w:bookmarkEnd w:id="2"/>
      <w:r>
        <w:rPr>
          <w:rFonts w:ascii="宋体" w:hAnsi="宋体" w:cs="宋体" w:hint="eastAsia"/>
          <w:bCs/>
          <w:sz w:val="24"/>
          <w:szCs w:val="24"/>
        </w:rPr>
        <w:t>日</w:t>
      </w:r>
      <w:r w:rsidR="00D6546A">
        <w:rPr>
          <w:rFonts w:ascii="宋体" w:hAnsi="宋体" w:cs="宋体"/>
          <w:bCs/>
          <w:sz w:val="24"/>
          <w:szCs w:val="24"/>
        </w:rPr>
        <w:t>10</w:t>
      </w:r>
      <w:r>
        <w:rPr>
          <w:rFonts w:ascii="宋体" w:hAnsi="宋体" w:cs="宋体" w:hint="eastAsia"/>
          <w:bCs/>
          <w:sz w:val="24"/>
          <w:szCs w:val="24"/>
        </w:rPr>
        <w:t>点（暂定）</w:t>
      </w:r>
    </w:p>
    <w:p w14:paraId="6D613D1E" w14:textId="77777777" w:rsidR="00CB1A25" w:rsidRDefault="00CB1A25" w:rsidP="00CB1A25">
      <w:pPr>
        <w:spacing w:after="150" w:line="400" w:lineRule="atLeast"/>
        <w:ind w:leftChars="102" w:left="224" w:firstLineChars="100" w:firstLine="240"/>
        <w:rPr>
          <w:rFonts w:ascii="宋体" w:hAnsi="宋体" w:cs="Helvetica"/>
          <w:color w:val="333333"/>
          <w:sz w:val="24"/>
          <w:szCs w:val="24"/>
        </w:rPr>
      </w:pPr>
      <w:r>
        <w:rPr>
          <w:rFonts w:ascii="宋体" w:hAnsi="宋体" w:cs="Helvetica" w:hint="eastAsia"/>
          <w:color w:val="333333"/>
          <w:sz w:val="24"/>
          <w:szCs w:val="24"/>
        </w:rPr>
        <w:t>招标地点：北京市大兴区瀛海镇瀛昌街8号</w:t>
      </w:r>
      <w:r w:rsidRPr="00B9101D">
        <w:rPr>
          <w:rFonts w:ascii="宋体" w:hAnsi="宋体" w:cs="Helvetica" w:hint="eastAsia"/>
          <w:color w:val="333333"/>
          <w:sz w:val="24"/>
          <w:szCs w:val="24"/>
        </w:rPr>
        <w:t>（三元食品公司瀛海工业园南区）</w:t>
      </w:r>
    </w:p>
    <w:p w14:paraId="46728B1A" w14:textId="77777777" w:rsidR="00CB1A25" w:rsidRDefault="00CB1A25" w:rsidP="00CB1A25">
      <w:pPr>
        <w:spacing w:after="150" w:line="400" w:lineRule="atLeast"/>
        <w:ind w:leftChars="102" w:left="224" w:firstLineChars="100" w:firstLine="240"/>
        <w:rPr>
          <w:rFonts w:ascii="宋体" w:hAnsi="宋体" w:cs="Helvetica"/>
          <w:color w:val="333333"/>
          <w:sz w:val="24"/>
          <w:szCs w:val="24"/>
        </w:rPr>
      </w:pPr>
    </w:p>
    <w:p w14:paraId="334F512B" w14:textId="1458BAF8" w:rsidR="00CB1A25" w:rsidRPr="00F62791" w:rsidRDefault="00CB1A25" w:rsidP="00CB1A25">
      <w:pPr>
        <w:spacing w:after="150" w:line="400" w:lineRule="atLeast"/>
        <w:ind w:leftChars="102" w:left="224" w:firstLineChars="100" w:firstLine="241"/>
        <w:rPr>
          <w:rFonts w:ascii="宋体" w:hAnsi="宋体" w:cs="宋体"/>
          <w:b/>
          <w:bCs/>
          <w:sz w:val="24"/>
          <w:szCs w:val="24"/>
        </w:rPr>
      </w:pPr>
      <w:r w:rsidRPr="00371556">
        <w:rPr>
          <w:rFonts w:ascii="宋体" w:hAnsi="宋体" w:cs="宋体" w:hint="eastAsia"/>
          <w:b/>
          <w:bCs/>
          <w:sz w:val="24"/>
          <w:szCs w:val="24"/>
        </w:rPr>
        <w:t>1.2  三元</w:t>
      </w:r>
      <w:r>
        <w:rPr>
          <w:rFonts w:ascii="宋体" w:hAnsi="宋体" w:cs="宋体" w:hint="eastAsia"/>
          <w:b/>
          <w:bCs/>
          <w:sz w:val="24"/>
          <w:szCs w:val="24"/>
        </w:rPr>
        <w:t>食品</w:t>
      </w:r>
      <w:r w:rsidR="00D6546A">
        <w:rPr>
          <w:rFonts w:ascii="宋体" w:hAnsi="宋体" w:cs="宋体" w:hint="eastAsia"/>
          <w:b/>
          <w:bCs/>
          <w:sz w:val="24"/>
          <w:szCs w:val="24"/>
        </w:rPr>
        <w:t>电梯框架</w:t>
      </w:r>
      <w:r>
        <w:rPr>
          <w:rFonts w:ascii="宋体" w:hAnsi="宋体" w:cs="宋体" w:hint="eastAsia"/>
          <w:b/>
          <w:bCs/>
          <w:sz w:val="24"/>
          <w:szCs w:val="24"/>
        </w:rPr>
        <w:t>广告</w:t>
      </w:r>
      <w:r w:rsidRPr="00371556">
        <w:rPr>
          <w:rFonts w:ascii="宋体" w:hAnsi="宋体" w:cs="宋体" w:hint="eastAsia"/>
          <w:b/>
          <w:bCs/>
          <w:sz w:val="24"/>
          <w:szCs w:val="24"/>
        </w:rPr>
        <w:t>项目</w:t>
      </w:r>
      <w:r>
        <w:rPr>
          <w:rFonts w:ascii="宋体" w:hAnsi="宋体" w:cs="宋体" w:hint="eastAsia"/>
          <w:b/>
          <w:bCs/>
          <w:sz w:val="24"/>
          <w:szCs w:val="24"/>
        </w:rPr>
        <w:t>提报</w:t>
      </w:r>
      <w:r w:rsidRPr="00371556">
        <w:rPr>
          <w:rFonts w:ascii="宋体" w:hAnsi="宋体" w:cs="宋体" w:hint="eastAsia"/>
          <w:b/>
          <w:bCs/>
          <w:sz w:val="24"/>
          <w:szCs w:val="24"/>
        </w:rPr>
        <w:t>内容：</w:t>
      </w:r>
    </w:p>
    <w:p w14:paraId="04E9A79B" w14:textId="26C7CF7C" w:rsidR="00CB1A25" w:rsidRDefault="00CB1A25" w:rsidP="00CB1A25">
      <w:pPr>
        <w:spacing w:line="274" w:lineRule="exact"/>
        <w:ind w:leftChars="309" w:left="680"/>
        <w:rPr>
          <w:rFonts w:ascii="宋体" w:hAnsi="宋体" w:cs="宋体"/>
          <w:sz w:val="24"/>
          <w:szCs w:val="24"/>
        </w:rPr>
      </w:pPr>
      <w:r>
        <w:rPr>
          <w:rFonts w:ascii="宋体" w:hAnsi="宋体" w:cs="宋体" w:hint="eastAsia"/>
          <w:sz w:val="24"/>
          <w:szCs w:val="24"/>
        </w:rPr>
        <w:t>-报价，包括总报价、</w:t>
      </w:r>
      <w:r w:rsidR="00D6546A">
        <w:rPr>
          <w:rFonts w:ascii="宋体" w:hAnsi="宋体" w:cs="宋体" w:hint="eastAsia"/>
          <w:sz w:val="24"/>
          <w:szCs w:val="24"/>
        </w:rPr>
        <w:t>电梯框架</w:t>
      </w:r>
      <w:r>
        <w:rPr>
          <w:rFonts w:ascii="宋体" w:hAnsi="宋体" w:cs="宋体" w:hint="eastAsia"/>
          <w:sz w:val="24"/>
          <w:szCs w:val="24"/>
        </w:rPr>
        <w:t>点</w:t>
      </w:r>
      <w:proofErr w:type="gramStart"/>
      <w:r>
        <w:rPr>
          <w:rFonts w:ascii="宋体" w:hAnsi="宋体" w:cs="宋体" w:hint="eastAsia"/>
          <w:sz w:val="24"/>
          <w:szCs w:val="24"/>
        </w:rPr>
        <w:t>位资源</w:t>
      </w:r>
      <w:proofErr w:type="gramEnd"/>
      <w:r>
        <w:rPr>
          <w:rFonts w:ascii="宋体" w:hAnsi="宋体" w:cs="宋体" w:hint="eastAsia"/>
          <w:sz w:val="24"/>
          <w:szCs w:val="24"/>
        </w:rPr>
        <w:t xml:space="preserve">明细报价 </w:t>
      </w:r>
      <w:r>
        <w:rPr>
          <w:rFonts w:ascii="宋体" w:hAnsi="宋体" w:cs="宋体"/>
          <w:sz w:val="24"/>
          <w:szCs w:val="24"/>
        </w:rPr>
        <w:t xml:space="preserve"> </w:t>
      </w:r>
    </w:p>
    <w:p w14:paraId="12CF95A4" w14:textId="77777777" w:rsidR="00CB1A25" w:rsidRDefault="00CB1A25" w:rsidP="00CB1A25">
      <w:pPr>
        <w:spacing w:line="274" w:lineRule="exact"/>
        <w:ind w:leftChars="309" w:left="680"/>
        <w:rPr>
          <w:rFonts w:ascii="宋体" w:hAnsi="宋体" w:cs="宋体"/>
          <w:sz w:val="24"/>
          <w:szCs w:val="24"/>
        </w:rPr>
      </w:pPr>
      <w:r>
        <w:rPr>
          <w:rFonts w:ascii="宋体" w:hAnsi="宋体" w:cs="宋体" w:hint="eastAsia"/>
          <w:sz w:val="24"/>
          <w:szCs w:val="24"/>
        </w:rPr>
        <w:t>（注意：赠送资源可作为增值服务，但不作为媒介资源价值的体现，不在价格评分体系内；）</w:t>
      </w:r>
    </w:p>
    <w:p w14:paraId="40AC6E20" w14:textId="77777777" w:rsidR="00CB1A25" w:rsidRPr="00657E55" w:rsidRDefault="00CB1A25" w:rsidP="00CB1A25">
      <w:pPr>
        <w:spacing w:line="274" w:lineRule="exact"/>
        <w:ind w:left="680"/>
        <w:rPr>
          <w:rFonts w:ascii="宋体" w:hAnsi="宋体" w:cs="宋体"/>
          <w:sz w:val="24"/>
          <w:szCs w:val="24"/>
        </w:rPr>
      </w:pPr>
    </w:p>
    <w:p w14:paraId="32098849" w14:textId="77777777" w:rsidR="00CB1A25" w:rsidRDefault="00CB1A25" w:rsidP="00CB1A25">
      <w:pPr>
        <w:spacing w:line="274" w:lineRule="exact"/>
        <w:ind w:left="680"/>
        <w:rPr>
          <w:rFonts w:ascii="宋体" w:hAnsi="宋体" w:cs="宋体"/>
          <w:sz w:val="24"/>
          <w:szCs w:val="24"/>
        </w:rPr>
      </w:pPr>
      <w:r>
        <w:rPr>
          <w:rFonts w:ascii="宋体" w:hAnsi="宋体" w:cs="宋体" w:hint="eastAsia"/>
          <w:sz w:val="24"/>
          <w:szCs w:val="24"/>
        </w:rPr>
        <w:t>-公司介绍</w:t>
      </w:r>
    </w:p>
    <w:p w14:paraId="32BE1703" w14:textId="77777777" w:rsidR="00CB1A25" w:rsidRPr="00BB0315" w:rsidRDefault="00CB1A25" w:rsidP="00CB1A25">
      <w:pPr>
        <w:spacing w:line="274" w:lineRule="exact"/>
        <w:rPr>
          <w:rFonts w:ascii="宋体" w:hAnsi="宋体" w:cs="宋体"/>
          <w:sz w:val="24"/>
          <w:szCs w:val="24"/>
        </w:rPr>
      </w:pPr>
    </w:p>
    <w:p w14:paraId="4185944C" w14:textId="77777777" w:rsidR="00CB1A25" w:rsidRDefault="00CB1A25" w:rsidP="00CB1A25">
      <w:pPr>
        <w:spacing w:line="274" w:lineRule="exact"/>
        <w:ind w:left="680"/>
        <w:rPr>
          <w:rFonts w:ascii="宋体" w:hAnsi="宋体" w:cs="宋体"/>
          <w:sz w:val="24"/>
          <w:szCs w:val="24"/>
        </w:rPr>
      </w:pPr>
      <w:r>
        <w:rPr>
          <w:rFonts w:ascii="宋体" w:hAnsi="宋体" w:cs="宋体" w:hint="eastAsia"/>
          <w:sz w:val="24"/>
          <w:szCs w:val="24"/>
        </w:rPr>
        <w:t>-成功案例</w:t>
      </w:r>
    </w:p>
    <w:p w14:paraId="3C970904" w14:textId="77777777" w:rsidR="00CB1A25" w:rsidRDefault="00CB1A25" w:rsidP="00CB1A25">
      <w:pPr>
        <w:spacing w:line="274" w:lineRule="exact"/>
        <w:ind w:left="680"/>
        <w:rPr>
          <w:rFonts w:ascii="宋体" w:hAnsi="宋体" w:cs="宋体"/>
          <w:sz w:val="24"/>
          <w:szCs w:val="24"/>
        </w:rPr>
      </w:pPr>
    </w:p>
    <w:p w14:paraId="0941BD64" w14:textId="77777777" w:rsidR="00CB1A25" w:rsidRDefault="00CB1A25" w:rsidP="00CB1A25">
      <w:pPr>
        <w:spacing w:line="274" w:lineRule="exact"/>
        <w:ind w:left="680"/>
        <w:rPr>
          <w:rFonts w:ascii="宋体" w:hAnsi="宋体" w:cs="宋体"/>
          <w:sz w:val="24"/>
          <w:szCs w:val="24"/>
        </w:rPr>
      </w:pPr>
      <w:r>
        <w:rPr>
          <w:rFonts w:ascii="宋体" w:hAnsi="宋体" w:cs="宋体" w:hint="eastAsia"/>
          <w:sz w:val="24"/>
          <w:szCs w:val="24"/>
        </w:rPr>
        <w:t>-服务团队</w:t>
      </w:r>
    </w:p>
    <w:p w14:paraId="3A0B5E20" w14:textId="77777777" w:rsidR="00CB1A25" w:rsidRDefault="00CB1A25" w:rsidP="00CB1A25">
      <w:pPr>
        <w:spacing w:line="274" w:lineRule="exact"/>
        <w:ind w:left="680"/>
        <w:rPr>
          <w:rFonts w:ascii="宋体" w:hAnsi="宋体" w:cs="宋体"/>
          <w:sz w:val="24"/>
          <w:szCs w:val="24"/>
        </w:rPr>
      </w:pPr>
    </w:p>
    <w:p w14:paraId="6126BF53" w14:textId="77777777" w:rsidR="00CB1A25" w:rsidRDefault="00CB1A25" w:rsidP="00CB1A25">
      <w:pPr>
        <w:spacing w:line="274" w:lineRule="exact"/>
        <w:ind w:firstLineChars="200" w:firstLine="482"/>
        <w:rPr>
          <w:rFonts w:ascii="宋体" w:hAnsi="宋体" w:cs="宋体"/>
          <w:sz w:val="24"/>
          <w:szCs w:val="24"/>
        </w:rPr>
      </w:pPr>
      <w:r w:rsidRPr="00BB5096">
        <w:rPr>
          <w:rFonts w:ascii="宋体" w:hAnsi="宋体" w:cs="宋体"/>
          <w:b/>
          <w:bCs/>
          <w:sz w:val="24"/>
          <w:szCs w:val="24"/>
        </w:rPr>
        <w:t>1.3</w:t>
      </w:r>
      <w:r w:rsidRPr="00BB5096">
        <w:rPr>
          <w:rFonts w:ascii="宋体" w:hAnsi="宋体" w:cs="宋体" w:hint="eastAsia"/>
          <w:b/>
          <w:bCs/>
          <w:sz w:val="24"/>
          <w:szCs w:val="24"/>
        </w:rPr>
        <w:t xml:space="preserve"> </w:t>
      </w:r>
      <w:r w:rsidRPr="00CF0ED4">
        <w:rPr>
          <w:rFonts w:ascii="宋体" w:hAnsi="宋体" w:cs="宋体" w:hint="eastAsia"/>
          <w:b/>
          <w:bCs/>
          <w:sz w:val="24"/>
          <w:szCs w:val="24"/>
        </w:rPr>
        <w:t xml:space="preserve"> 特别说明</w:t>
      </w:r>
      <w:r w:rsidRPr="00AB20CE">
        <w:rPr>
          <w:rFonts w:ascii="宋体" w:hAnsi="宋体" w:cs="宋体"/>
          <w:sz w:val="24"/>
          <w:szCs w:val="24"/>
        </w:rPr>
        <w:t xml:space="preserve">   </w:t>
      </w:r>
    </w:p>
    <w:p w14:paraId="2686BADB" w14:textId="77777777" w:rsidR="00CB1A25" w:rsidRPr="00AB20CE" w:rsidRDefault="00CB1A25" w:rsidP="00CB1A25">
      <w:pPr>
        <w:spacing w:line="274" w:lineRule="exact"/>
        <w:ind w:firstLineChars="200" w:firstLine="480"/>
        <w:rPr>
          <w:rFonts w:ascii="宋体" w:hAnsi="宋体" w:cs="宋体"/>
          <w:sz w:val="24"/>
          <w:szCs w:val="24"/>
        </w:rPr>
      </w:pPr>
    </w:p>
    <w:p w14:paraId="19BB2606" w14:textId="77777777" w:rsidR="00CB1A25" w:rsidRPr="00AB20CE" w:rsidRDefault="00CB1A25" w:rsidP="00CB1A25">
      <w:pPr>
        <w:spacing w:line="274" w:lineRule="exact"/>
        <w:ind w:left="680"/>
        <w:rPr>
          <w:rFonts w:ascii="宋体" w:hAnsi="宋体" w:cs="宋体"/>
          <w:sz w:val="24"/>
          <w:szCs w:val="24"/>
        </w:rPr>
      </w:pPr>
      <w:r>
        <w:rPr>
          <w:rFonts w:ascii="宋体" w:hAnsi="宋体" w:cs="宋体"/>
          <w:sz w:val="24"/>
          <w:szCs w:val="24"/>
        </w:rPr>
        <w:t>1.</w:t>
      </w:r>
      <w:r w:rsidRPr="00AB20CE">
        <w:rPr>
          <w:rFonts w:ascii="宋体" w:hAnsi="宋体" w:cs="宋体"/>
          <w:sz w:val="24"/>
          <w:szCs w:val="24"/>
        </w:rPr>
        <w:t>3.1</w:t>
      </w:r>
    </w:p>
    <w:p w14:paraId="3BAE6C14" w14:textId="77777777" w:rsidR="00CB1A25" w:rsidRDefault="00CB1A25" w:rsidP="00CB1A25">
      <w:pPr>
        <w:spacing w:line="274" w:lineRule="exact"/>
        <w:ind w:left="680"/>
        <w:rPr>
          <w:rFonts w:ascii="宋体" w:hAnsi="宋体" w:cs="宋体"/>
          <w:sz w:val="24"/>
          <w:szCs w:val="24"/>
        </w:rPr>
      </w:pPr>
      <w:r w:rsidRPr="00AB20CE">
        <w:rPr>
          <w:rFonts w:ascii="宋体" w:hAnsi="宋体" w:cs="宋体" w:hint="eastAsia"/>
          <w:sz w:val="24"/>
          <w:szCs w:val="24"/>
        </w:rPr>
        <w:t>受疫情影响，我方将根据实际情况选择现场招标或线上视频招标的方式进行招标，若采用线上视频招标的方式，请入围公司严格按照后续操作要求参与线上招标。</w:t>
      </w:r>
    </w:p>
    <w:p w14:paraId="2D750213" w14:textId="77777777" w:rsidR="00CB1A25" w:rsidRPr="00AB20CE" w:rsidRDefault="00CB1A25" w:rsidP="00CB1A25">
      <w:pPr>
        <w:spacing w:line="274" w:lineRule="exact"/>
        <w:ind w:left="680"/>
        <w:rPr>
          <w:rFonts w:ascii="宋体" w:hAnsi="宋体" w:cs="宋体"/>
          <w:sz w:val="24"/>
          <w:szCs w:val="24"/>
        </w:rPr>
      </w:pPr>
    </w:p>
    <w:p w14:paraId="7CDD5F53" w14:textId="77777777" w:rsidR="00CB1A25" w:rsidRPr="00AB20CE" w:rsidRDefault="00CB1A25" w:rsidP="00CB1A25">
      <w:pPr>
        <w:spacing w:line="274" w:lineRule="exact"/>
        <w:ind w:left="680"/>
        <w:rPr>
          <w:rFonts w:ascii="宋体" w:hAnsi="宋体" w:cs="宋体"/>
          <w:sz w:val="24"/>
          <w:szCs w:val="24"/>
        </w:rPr>
      </w:pPr>
      <w:r>
        <w:rPr>
          <w:rFonts w:ascii="宋体" w:hAnsi="宋体" w:cs="宋体"/>
          <w:sz w:val="24"/>
          <w:szCs w:val="24"/>
        </w:rPr>
        <w:t>1.</w:t>
      </w:r>
      <w:r w:rsidRPr="00AB20CE">
        <w:rPr>
          <w:rFonts w:ascii="宋体" w:hAnsi="宋体" w:cs="宋体"/>
          <w:sz w:val="24"/>
          <w:szCs w:val="24"/>
        </w:rPr>
        <w:t>3.2</w:t>
      </w:r>
    </w:p>
    <w:p w14:paraId="539EFDD8" w14:textId="77777777" w:rsidR="00CB1A25" w:rsidRDefault="00CB1A25" w:rsidP="00CB1A25">
      <w:pPr>
        <w:spacing w:line="274" w:lineRule="exact"/>
        <w:ind w:left="680"/>
        <w:rPr>
          <w:rFonts w:ascii="宋体" w:hAnsi="宋体" w:cs="宋体"/>
          <w:sz w:val="24"/>
          <w:szCs w:val="24"/>
        </w:rPr>
      </w:pPr>
      <w:r w:rsidRPr="00AB20CE">
        <w:rPr>
          <w:rFonts w:ascii="宋体" w:hAnsi="宋体" w:cs="宋体" w:hint="eastAsia"/>
          <w:sz w:val="24"/>
          <w:szCs w:val="24"/>
        </w:rPr>
        <w:t>如因包括但不限于自然灾害、疫情、政府行为、国家政策调整等不可抗力因素导致招标所涉项目无法或没必要执行的，我公司有权终止招标及后续相关事宜，无需承担任何责任。</w:t>
      </w:r>
    </w:p>
    <w:p w14:paraId="157D29B4" w14:textId="77777777" w:rsidR="00CB1A25" w:rsidRDefault="00CB1A25" w:rsidP="00CB1A25">
      <w:pPr>
        <w:tabs>
          <w:tab w:val="left" w:pos="260"/>
        </w:tabs>
        <w:spacing w:line="274" w:lineRule="exact"/>
        <w:ind w:left="3040"/>
        <w:rPr>
          <w:rFonts w:ascii="宋体" w:hAnsi="宋体" w:cs="宋体"/>
          <w:b/>
          <w:bCs/>
          <w:sz w:val="24"/>
          <w:szCs w:val="24"/>
        </w:rPr>
      </w:pPr>
      <w:bookmarkStart w:id="3" w:name="page6"/>
      <w:bookmarkEnd w:id="3"/>
    </w:p>
    <w:p w14:paraId="7DB596E2" w14:textId="77777777" w:rsidR="00CB1A25" w:rsidRDefault="00CB1A25" w:rsidP="00CB1A25">
      <w:pPr>
        <w:tabs>
          <w:tab w:val="left" w:pos="260"/>
        </w:tabs>
        <w:spacing w:line="274" w:lineRule="exact"/>
        <w:ind w:left="3040"/>
        <w:rPr>
          <w:rFonts w:ascii="宋体" w:hAnsi="宋体" w:cs="宋体"/>
          <w:b/>
          <w:bCs/>
          <w:sz w:val="24"/>
          <w:szCs w:val="24"/>
        </w:rPr>
      </w:pPr>
    </w:p>
    <w:p w14:paraId="3A6A5AA8" w14:textId="77777777" w:rsidR="00CB1A25" w:rsidRDefault="00CB1A25" w:rsidP="00CB1A25">
      <w:pPr>
        <w:tabs>
          <w:tab w:val="left" w:pos="260"/>
        </w:tabs>
        <w:spacing w:line="274" w:lineRule="exact"/>
        <w:jc w:val="center"/>
        <w:rPr>
          <w:rFonts w:ascii="宋体" w:hAnsi="宋体" w:cs="宋体"/>
          <w:b/>
          <w:bCs/>
          <w:sz w:val="24"/>
          <w:szCs w:val="24"/>
        </w:rPr>
      </w:pPr>
    </w:p>
    <w:p w14:paraId="1D24B0EE" w14:textId="77777777" w:rsidR="00CB1A25" w:rsidRDefault="00CB1A25" w:rsidP="00CB1A25">
      <w:pPr>
        <w:tabs>
          <w:tab w:val="left" w:pos="260"/>
        </w:tabs>
        <w:spacing w:line="274" w:lineRule="exact"/>
        <w:jc w:val="center"/>
        <w:rPr>
          <w:rFonts w:ascii="宋体" w:hAnsi="宋体" w:cs="宋体"/>
          <w:sz w:val="20"/>
          <w:szCs w:val="20"/>
        </w:rPr>
      </w:pPr>
      <w:r>
        <w:rPr>
          <w:rFonts w:ascii="宋体" w:hAnsi="宋体" w:cs="宋体" w:hint="eastAsia"/>
          <w:b/>
          <w:bCs/>
          <w:sz w:val="24"/>
          <w:szCs w:val="24"/>
        </w:rPr>
        <w:t>第二部分</w:t>
      </w:r>
      <w:r>
        <w:rPr>
          <w:rFonts w:ascii="宋体" w:hAnsi="宋体" w:cs="宋体" w:hint="eastAsia"/>
          <w:b/>
          <w:bCs/>
          <w:sz w:val="24"/>
          <w:szCs w:val="24"/>
        </w:rPr>
        <w:tab/>
        <w:t>投标方须知</w:t>
      </w:r>
    </w:p>
    <w:p w14:paraId="23A46265" w14:textId="77777777" w:rsidR="00CB1A25" w:rsidRDefault="00CB1A25" w:rsidP="00CB1A25">
      <w:pPr>
        <w:spacing w:line="194" w:lineRule="exact"/>
        <w:rPr>
          <w:rFonts w:ascii="宋体" w:hAnsi="宋体" w:cs="宋体"/>
          <w:sz w:val="20"/>
          <w:szCs w:val="20"/>
        </w:rPr>
      </w:pPr>
    </w:p>
    <w:p w14:paraId="745F7E8D" w14:textId="77777777" w:rsidR="00CB1A25" w:rsidRDefault="00CB1A25" w:rsidP="00CB1A25">
      <w:pPr>
        <w:tabs>
          <w:tab w:val="left" w:pos="260"/>
          <w:tab w:val="left" w:pos="380"/>
        </w:tabs>
        <w:spacing w:line="274" w:lineRule="exact"/>
        <w:ind w:right="-133"/>
        <w:jc w:val="center"/>
        <w:rPr>
          <w:rFonts w:ascii="宋体" w:hAnsi="宋体" w:cs="宋体"/>
          <w:sz w:val="20"/>
          <w:szCs w:val="20"/>
        </w:rPr>
      </w:pPr>
      <w:r>
        <w:rPr>
          <w:rFonts w:ascii="宋体" w:hAnsi="宋体" w:cs="宋体" w:hint="eastAsia"/>
          <w:b/>
          <w:bCs/>
          <w:sz w:val="24"/>
          <w:szCs w:val="24"/>
        </w:rPr>
        <w:t>Ａ</w:t>
      </w:r>
      <w:r>
        <w:rPr>
          <w:rFonts w:ascii="宋体" w:hAnsi="宋体" w:cs="宋体" w:hint="eastAsia"/>
          <w:sz w:val="20"/>
          <w:szCs w:val="20"/>
        </w:rPr>
        <w:tab/>
      </w:r>
      <w:r>
        <w:rPr>
          <w:rFonts w:ascii="宋体" w:hAnsi="宋体" w:cs="宋体" w:hint="eastAsia"/>
          <w:b/>
          <w:bCs/>
          <w:sz w:val="24"/>
          <w:szCs w:val="24"/>
        </w:rPr>
        <w:t>说</w:t>
      </w:r>
      <w:r>
        <w:rPr>
          <w:rFonts w:ascii="宋体" w:hAnsi="宋体" w:cs="宋体" w:hint="eastAsia"/>
          <w:sz w:val="20"/>
          <w:szCs w:val="20"/>
        </w:rPr>
        <w:tab/>
      </w:r>
      <w:r>
        <w:rPr>
          <w:rFonts w:ascii="宋体" w:hAnsi="宋体" w:cs="宋体" w:hint="eastAsia"/>
          <w:b/>
          <w:bCs/>
          <w:sz w:val="23"/>
          <w:szCs w:val="23"/>
        </w:rPr>
        <w:t>明</w:t>
      </w:r>
    </w:p>
    <w:p w14:paraId="0E86DA77" w14:textId="77777777" w:rsidR="00CB1A25" w:rsidRDefault="00CB1A25" w:rsidP="00CB1A25">
      <w:pPr>
        <w:spacing w:line="194" w:lineRule="exact"/>
        <w:rPr>
          <w:rFonts w:ascii="宋体" w:hAnsi="宋体" w:cs="宋体"/>
          <w:sz w:val="20"/>
          <w:szCs w:val="20"/>
        </w:rPr>
      </w:pPr>
    </w:p>
    <w:p w14:paraId="6677C8CA" w14:textId="77777777" w:rsidR="00CB1A25" w:rsidRDefault="00CB1A25" w:rsidP="00CB1A25">
      <w:pPr>
        <w:numPr>
          <w:ilvl w:val="0"/>
          <w:numId w:val="2"/>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适用范围</w:t>
      </w:r>
    </w:p>
    <w:p w14:paraId="1C5EEB1D" w14:textId="77777777" w:rsidR="00CB1A25" w:rsidRDefault="00CB1A25" w:rsidP="00CB1A25">
      <w:pPr>
        <w:spacing w:line="194" w:lineRule="exact"/>
        <w:rPr>
          <w:rFonts w:ascii="宋体" w:hAnsi="宋体" w:cs="宋体"/>
          <w:b/>
          <w:bCs/>
          <w:sz w:val="24"/>
          <w:szCs w:val="24"/>
        </w:rPr>
      </w:pPr>
    </w:p>
    <w:p w14:paraId="006E8970" w14:textId="77777777" w:rsidR="00CB1A25" w:rsidRDefault="00CB1A25" w:rsidP="00CB1A25">
      <w:pPr>
        <w:spacing w:line="274" w:lineRule="exact"/>
        <w:ind w:firstLineChars="150" w:firstLine="360"/>
        <w:rPr>
          <w:rFonts w:ascii="宋体" w:hAnsi="宋体" w:cs="宋体"/>
          <w:b/>
          <w:bCs/>
          <w:sz w:val="24"/>
          <w:szCs w:val="24"/>
        </w:rPr>
      </w:pPr>
      <w:r>
        <w:rPr>
          <w:rFonts w:ascii="宋体" w:hAnsi="宋体" w:cs="宋体" w:hint="eastAsia"/>
          <w:sz w:val="24"/>
          <w:szCs w:val="24"/>
        </w:rPr>
        <w:t>本招标文件仅适用于邀请书中所叙述项目的公司服务。</w:t>
      </w:r>
    </w:p>
    <w:p w14:paraId="2B9B2F42" w14:textId="77777777" w:rsidR="00CB1A25" w:rsidRDefault="00CB1A25" w:rsidP="00CB1A25">
      <w:pPr>
        <w:spacing w:line="194" w:lineRule="exact"/>
        <w:rPr>
          <w:rFonts w:ascii="宋体" w:hAnsi="宋体" w:cs="宋体"/>
          <w:b/>
          <w:bCs/>
          <w:sz w:val="24"/>
          <w:szCs w:val="24"/>
        </w:rPr>
      </w:pPr>
    </w:p>
    <w:p w14:paraId="7B70B8D6" w14:textId="77777777" w:rsidR="00CB1A25" w:rsidRDefault="00CB1A25" w:rsidP="00CB1A25">
      <w:pPr>
        <w:numPr>
          <w:ilvl w:val="0"/>
          <w:numId w:val="2"/>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定义</w:t>
      </w:r>
    </w:p>
    <w:p w14:paraId="2E6FE87C" w14:textId="77777777" w:rsidR="00CB1A25" w:rsidRDefault="00CB1A25" w:rsidP="00CB1A25">
      <w:pPr>
        <w:spacing w:line="177" w:lineRule="exact"/>
        <w:rPr>
          <w:rFonts w:ascii="宋体" w:hAnsi="宋体" w:cs="宋体"/>
          <w:sz w:val="20"/>
          <w:szCs w:val="20"/>
        </w:rPr>
      </w:pPr>
    </w:p>
    <w:p w14:paraId="1636AD26" w14:textId="77777777" w:rsidR="00CB1A25" w:rsidRDefault="00CB1A25" w:rsidP="00CB1A25">
      <w:pPr>
        <w:spacing w:line="291" w:lineRule="exact"/>
        <w:ind w:left="360"/>
        <w:rPr>
          <w:rFonts w:ascii="宋体" w:hAnsi="宋体" w:cs="宋体"/>
          <w:sz w:val="20"/>
          <w:szCs w:val="20"/>
        </w:rPr>
      </w:pPr>
      <w:r>
        <w:rPr>
          <w:rFonts w:ascii="宋体" w:hAnsi="宋体" w:cs="宋体" w:hint="eastAsia"/>
          <w:sz w:val="24"/>
          <w:szCs w:val="24"/>
        </w:rPr>
        <w:t>2.1“评审方”系指组织本次评审活动的组织机构,即北京三元食品股份有限公司。</w:t>
      </w:r>
    </w:p>
    <w:p w14:paraId="4A9D44F3" w14:textId="77777777" w:rsidR="00CB1A25" w:rsidRDefault="00CB1A25" w:rsidP="00CB1A25">
      <w:pPr>
        <w:spacing w:line="178" w:lineRule="exact"/>
        <w:rPr>
          <w:rFonts w:ascii="宋体" w:hAnsi="宋体" w:cs="宋体"/>
          <w:sz w:val="20"/>
          <w:szCs w:val="20"/>
        </w:rPr>
      </w:pPr>
    </w:p>
    <w:p w14:paraId="0E6AF652" w14:textId="77777777" w:rsidR="00CB1A25" w:rsidRDefault="00CB1A25" w:rsidP="00CB1A25">
      <w:pPr>
        <w:spacing w:line="291" w:lineRule="exact"/>
        <w:ind w:left="360"/>
        <w:rPr>
          <w:rFonts w:ascii="宋体" w:hAnsi="宋体" w:cs="宋体"/>
          <w:sz w:val="20"/>
          <w:szCs w:val="20"/>
        </w:rPr>
      </w:pPr>
      <w:r>
        <w:rPr>
          <w:rFonts w:ascii="宋体" w:hAnsi="宋体" w:cs="宋体" w:hint="eastAsia"/>
          <w:sz w:val="24"/>
          <w:szCs w:val="24"/>
        </w:rPr>
        <w:t>2.2“投标方”系指向评审方提交投标文件的服务商。</w:t>
      </w:r>
    </w:p>
    <w:p w14:paraId="38786BAD" w14:textId="77777777" w:rsidR="00CB1A25" w:rsidRDefault="00CB1A25" w:rsidP="00CB1A25">
      <w:pPr>
        <w:spacing w:line="177" w:lineRule="exact"/>
        <w:rPr>
          <w:rFonts w:ascii="宋体" w:hAnsi="宋体" w:cs="宋体"/>
          <w:sz w:val="20"/>
          <w:szCs w:val="20"/>
        </w:rPr>
      </w:pPr>
    </w:p>
    <w:p w14:paraId="7EC7950D" w14:textId="77777777" w:rsidR="00CB1A25" w:rsidRDefault="00CB1A25" w:rsidP="00CB1A25">
      <w:pPr>
        <w:spacing w:line="291" w:lineRule="exact"/>
        <w:ind w:left="360"/>
        <w:rPr>
          <w:rFonts w:ascii="宋体" w:hAnsi="宋体" w:cs="宋体"/>
          <w:sz w:val="24"/>
          <w:szCs w:val="24"/>
        </w:rPr>
      </w:pPr>
      <w:r>
        <w:rPr>
          <w:rFonts w:ascii="宋体" w:hAnsi="宋体" w:cs="宋体" w:hint="eastAsia"/>
          <w:sz w:val="24"/>
          <w:szCs w:val="24"/>
        </w:rPr>
        <w:t>2.3“标的”系指投标方按招标文件规定，须向评审方提供的一切物品及其他有关材料和服务等。</w:t>
      </w:r>
    </w:p>
    <w:p w14:paraId="49ADFF52" w14:textId="77777777" w:rsidR="00CB1A25" w:rsidRDefault="00CB1A25" w:rsidP="00CB1A25">
      <w:pPr>
        <w:spacing w:line="194" w:lineRule="exact"/>
        <w:rPr>
          <w:rFonts w:ascii="宋体" w:hAnsi="宋体" w:cs="宋体"/>
          <w:sz w:val="20"/>
          <w:szCs w:val="20"/>
        </w:rPr>
      </w:pPr>
    </w:p>
    <w:p w14:paraId="3328C056" w14:textId="77777777" w:rsidR="00CB1A25" w:rsidRPr="00526F3F" w:rsidRDefault="00CB1A25" w:rsidP="00CB1A25">
      <w:pPr>
        <w:numPr>
          <w:ilvl w:val="0"/>
          <w:numId w:val="3"/>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投标方</w:t>
      </w:r>
    </w:p>
    <w:p w14:paraId="3D676B06" w14:textId="77777777" w:rsidR="00CB1A25" w:rsidRDefault="00CB1A25" w:rsidP="00CB1A25">
      <w:pPr>
        <w:spacing w:line="421" w:lineRule="exact"/>
        <w:ind w:left="360" w:right="186"/>
        <w:jc w:val="both"/>
        <w:rPr>
          <w:rFonts w:ascii="宋体" w:hAnsi="宋体" w:cs="宋体"/>
          <w:sz w:val="20"/>
          <w:szCs w:val="20"/>
        </w:rPr>
      </w:pPr>
      <w:r>
        <w:rPr>
          <w:rFonts w:ascii="宋体" w:hAnsi="宋体" w:cs="宋体" w:hint="eastAsia"/>
          <w:sz w:val="24"/>
          <w:szCs w:val="24"/>
        </w:rPr>
        <w:t>3.1投标方必须具备适合作为广告代理服务公司的相关营业执照、税务登记证、组织机构代码证等国家规定的相关资质文件。</w:t>
      </w:r>
    </w:p>
    <w:p w14:paraId="43819F78" w14:textId="77777777" w:rsidR="00CB1A25" w:rsidRPr="008B39EB" w:rsidRDefault="00CB1A25" w:rsidP="00CB1A25">
      <w:pPr>
        <w:spacing w:line="236" w:lineRule="exact"/>
        <w:rPr>
          <w:rFonts w:ascii="宋体" w:hAnsi="宋体" w:cs="宋体"/>
          <w:sz w:val="20"/>
          <w:szCs w:val="20"/>
        </w:rPr>
      </w:pPr>
    </w:p>
    <w:p w14:paraId="5ECF93B6" w14:textId="77777777" w:rsidR="00CB1A25" w:rsidRDefault="00CB1A25" w:rsidP="00CB1A25">
      <w:pPr>
        <w:spacing w:line="353" w:lineRule="exact"/>
        <w:ind w:left="360" w:right="226"/>
        <w:rPr>
          <w:rFonts w:ascii="宋体" w:hAnsi="宋体" w:cs="宋体"/>
          <w:sz w:val="20"/>
          <w:szCs w:val="20"/>
        </w:rPr>
      </w:pPr>
      <w:r>
        <w:rPr>
          <w:rFonts w:ascii="宋体" w:hAnsi="宋体" w:cs="宋体" w:hint="eastAsia"/>
          <w:sz w:val="24"/>
          <w:szCs w:val="24"/>
        </w:rPr>
        <w:t>3.2 允许在中国注册的外国独资或中外合资、合作企业参加评审。</w:t>
      </w:r>
    </w:p>
    <w:p w14:paraId="5C629424" w14:textId="77777777" w:rsidR="00CB1A25" w:rsidRDefault="00CB1A25" w:rsidP="00CB1A25">
      <w:pPr>
        <w:spacing w:line="194" w:lineRule="exact"/>
        <w:rPr>
          <w:rFonts w:ascii="宋体" w:hAnsi="宋体" w:cs="宋体"/>
          <w:sz w:val="20"/>
          <w:szCs w:val="20"/>
        </w:rPr>
      </w:pPr>
    </w:p>
    <w:p w14:paraId="4CDA1FEA"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3.3 投标方应遵守有关的中国法律和规章条例。</w:t>
      </w:r>
    </w:p>
    <w:p w14:paraId="670730FE" w14:textId="77777777" w:rsidR="00CB1A25" w:rsidRDefault="00CB1A25" w:rsidP="00CB1A25">
      <w:pPr>
        <w:spacing w:line="232" w:lineRule="exact"/>
        <w:rPr>
          <w:rFonts w:ascii="宋体" w:hAnsi="宋体" w:cs="宋体"/>
          <w:sz w:val="20"/>
          <w:szCs w:val="20"/>
        </w:rPr>
      </w:pPr>
    </w:p>
    <w:p w14:paraId="19EF6A13" w14:textId="77777777" w:rsidR="00CB1A25" w:rsidRDefault="00CB1A25" w:rsidP="00CB1A25">
      <w:pPr>
        <w:spacing w:line="352" w:lineRule="exact"/>
        <w:ind w:left="360" w:right="226"/>
        <w:rPr>
          <w:rFonts w:ascii="宋体" w:hAnsi="宋体" w:cs="宋体"/>
          <w:sz w:val="20"/>
          <w:szCs w:val="20"/>
        </w:rPr>
      </w:pPr>
      <w:r>
        <w:rPr>
          <w:rFonts w:ascii="宋体" w:hAnsi="宋体" w:cs="宋体" w:hint="eastAsia"/>
          <w:sz w:val="24"/>
          <w:szCs w:val="24"/>
        </w:rPr>
        <w:t>3.4 受邀投标方一旦承诺参与招标的，评审方则视同该投标相关承诺条款为有效条款。</w:t>
      </w:r>
    </w:p>
    <w:p w14:paraId="10C520AA" w14:textId="77777777" w:rsidR="00CB1A25" w:rsidRDefault="00CB1A25" w:rsidP="00CB1A25">
      <w:pPr>
        <w:spacing w:line="207" w:lineRule="exact"/>
        <w:rPr>
          <w:rFonts w:ascii="宋体" w:hAnsi="宋体" w:cs="宋体"/>
          <w:sz w:val="20"/>
          <w:szCs w:val="20"/>
        </w:rPr>
      </w:pPr>
    </w:p>
    <w:p w14:paraId="7582D15A" w14:textId="77777777" w:rsidR="00CB1A25" w:rsidRPr="002B53AE" w:rsidRDefault="00CB1A25" w:rsidP="00CB1A25">
      <w:pPr>
        <w:spacing w:line="263" w:lineRule="exact"/>
        <w:ind w:left="360"/>
        <w:rPr>
          <w:rFonts w:ascii="宋体" w:hAnsi="宋体" w:cs="宋体"/>
          <w:sz w:val="24"/>
          <w:szCs w:val="24"/>
        </w:rPr>
      </w:pPr>
      <w:r w:rsidRPr="002B53AE">
        <w:rPr>
          <w:rFonts w:ascii="宋体" w:hAnsi="宋体" w:cs="宋体" w:hint="eastAsia"/>
          <w:sz w:val="24"/>
          <w:szCs w:val="24"/>
        </w:rPr>
        <w:t>3.5 投标方法定代表人不能亲自参加投标的，参加人须出具《法人代表授权书》。</w:t>
      </w:r>
    </w:p>
    <w:p w14:paraId="36A6615B" w14:textId="77777777" w:rsidR="00CB1A25" w:rsidRDefault="00CB1A25" w:rsidP="00CB1A25">
      <w:pPr>
        <w:spacing w:line="233" w:lineRule="exact"/>
        <w:rPr>
          <w:rFonts w:ascii="宋体" w:hAnsi="宋体" w:cs="宋体"/>
          <w:sz w:val="20"/>
          <w:szCs w:val="20"/>
        </w:rPr>
      </w:pPr>
    </w:p>
    <w:p w14:paraId="27F1BD0C" w14:textId="77777777" w:rsidR="00CB1A25" w:rsidRDefault="00CB1A25" w:rsidP="00CB1A25">
      <w:pPr>
        <w:spacing w:line="352" w:lineRule="exact"/>
        <w:ind w:left="360" w:right="226"/>
        <w:rPr>
          <w:rFonts w:ascii="宋体" w:hAnsi="宋体" w:cs="宋体"/>
          <w:sz w:val="20"/>
          <w:szCs w:val="20"/>
        </w:rPr>
      </w:pPr>
      <w:r>
        <w:rPr>
          <w:rFonts w:ascii="宋体" w:hAnsi="宋体" w:cs="宋体" w:hint="eastAsia"/>
          <w:sz w:val="24"/>
          <w:szCs w:val="24"/>
        </w:rPr>
        <w:t>3.6 本次投标方展示时间不超过</w:t>
      </w:r>
      <w:r>
        <w:rPr>
          <w:rFonts w:ascii="宋体" w:hAnsi="宋体" w:cs="宋体"/>
          <w:sz w:val="24"/>
          <w:szCs w:val="24"/>
        </w:rPr>
        <w:t>30</w:t>
      </w:r>
      <w:r>
        <w:rPr>
          <w:rFonts w:ascii="宋体" w:hAnsi="宋体" w:cs="宋体" w:hint="eastAsia"/>
          <w:sz w:val="24"/>
          <w:szCs w:val="24"/>
        </w:rPr>
        <w:t>分钟，其中答疑时间5 分钟。</w:t>
      </w:r>
    </w:p>
    <w:p w14:paraId="7FEE38CB" w14:textId="77777777" w:rsidR="00CB1A25" w:rsidRPr="00111109" w:rsidRDefault="00CB1A25" w:rsidP="00CB1A25">
      <w:pPr>
        <w:tabs>
          <w:tab w:val="left" w:pos="620"/>
        </w:tabs>
        <w:spacing w:line="274" w:lineRule="exact"/>
        <w:ind w:left="620"/>
        <w:rPr>
          <w:rFonts w:ascii="宋体" w:hAnsi="宋体" w:cs="宋体"/>
          <w:b/>
          <w:bCs/>
          <w:sz w:val="24"/>
          <w:szCs w:val="24"/>
        </w:rPr>
      </w:pPr>
      <w:bookmarkStart w:id="4" w:name="page7"/>
      <w:bookmarkEnd w:id="4"/>
    </w:p>
    <w:p w14:paraId="7105AFDD" w14:textId="77777777" w:rsidR="00CB1A25" w:rsidRDefault="00CB1A25" w:rsidP="00CB1A25">
      <w:pPr>
        <w:numPr>
          <w:ilvl w:val="0"/>
          <w:numId w:val="4"/>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评分标准</w:t>
      </w:r>
    </w:p>
    <w:p w14:paraId="0238B5B0" w14:textId="77777777" w:rsidR="00CB1A25" w:rsidRDefault="00CB1A25" w:rsidP="00CB1A25">
      <w:pPr>
        <w:tabs>
          <w:tab w:val="left" w:pos="620"/>
        </w:tabs>
        <w:spacing w:line="274" w:lineRule="exact"/>
        <w:ind w:left="620"/>
        <w:rPr>
          <w:rFonts w:ascii="宋体" w:hAnsi="宋体" w:cs="宋体"/>
          <w:b/>
          <w:bCs/>
          <w:sz w:val="24"/>
          <w:szCs w:val="24"/>
        </w:rPr>
      </w:pPr>
    </w:p>
    <w:p w14:paraId="549ED2EA" w14:textId="2B85768A" w:rsidR="00CB1A25" w:rsidRPr="005036CF" w:rsidRDefault="00CB1A25" w:rsidP="00CB1A25">
      <w:pPr>
        <w:spacing w:line="274" w:lineRule="exact"/>
        <w:ind w:left="360"/>
        <w:rPr>
          <w:rFonts w:ascii="宋体" w:hAnsi="宋体" w:cs="宋体"/>
          <w:b/>
          <w:bCs/>
          <w:sz w:val="24"/>
          <w:szCs w:val="24"/>
        </w:rPr>
      </w:pPr>
      <w:r>
        <w:rPr>
          <w:rFonts w:ascii="宋体" w:hAnsi="宋体" w:cs="宋体" w:hint="eastAsia"/>
          <w:b/>
          <w:bCs/>
          <w:sz w:val="24"/>
          <w:szCs w:val="24"/>
        </w:rPr>
        <w:t>各投标人综合评分（100 分）=北京地区</w:t>
      </w:r>
      <w:r w:rsidR="00D6546A">
        <w:rPr>
          <w:rFonts w:ascii="宋体" w:hAnsi="宋体" w:cs="宋体" w:hint="eastAsia"/>
          <w:b/>
          <w:bCs/>
          <w:sz w:val="24"/>
          <w:szCs w:val="24"/>
        </w:rPr>
        <w:t>电梯框架</w:t>
      </w:r>
      <w:r>
        <w:rPr>
          <w:rFonts w:ascii="宋体" w:hAnsi="宋体" w:cs="宋体" w:hint="eastAsia"/>
          <w:b/>
          <w:bCs/>
          <w:sz w:val="24"/>
          <w:szCs w:val="24"/>
        </w:rPr>
        <w:t>资源及报价（</w:t>
      </w:r>
      <w:r w:rsidR="00BB6B0C">
        <w:rPr>
          <w:rFonts w:ascii="宋体" w:hAnsi="宋体" w:cs="宋体"/>
          <w:b/>
          <w:bCs/>
          <w:sz w:val="24"/>
          <w:szCs w:val="24"/>
        </w:rPr>
        <w:t>8</w:t>
      </w:r>
      <w:r>
        <w:rPr>
          <w:rFonts w:ascii="宋体" w:hAnsi="宋体" w:cs="宋体" w:hint="eastAsia"/>
          <w:b/>
          <w:bCs/>
          <w:sz w:val="24"/>
          <w:szCs w:val="24"/>
        </w:rPr>
        <w:t>0分）+公司执行服务能力（</w:t>
      </w:r>
      <w:r w:rsidR="00BB6B0C">
        <w:rPr>
          <w:rFonts w:ascii="宋体" w:hAnsi="宋体" w:cs="宋体" w:hint="eastAsia"/>
          <w:b/>
          <w:bCs/>
          <w:sz w:val="24"/>
          <w:szCs w:val="24"/>
        </w:rPr>
        <w:t>1</w:t>
      </w:r>
      <w:r>
        <w:rPr>
          <w:rFonts w:ascii="宋体" w:hAnsi="宋体" w:cs="宋体"/>
          <w:b/>
          <w:bCs/>
          <w:sz w:val="24"/>
          <w:szCs w:val="24"/>
        </w:rPr>
        <w:t>0</w:t>
      </w:r>
      <w:r>
        <w:rPr>
          <w:rFonts w:ascii="宋体" w:hAnsi="宋体" w:cs="宋体" w:hint="eastAsia"/>
          <w:b/>
          <w:bCs/>
          <w:sz w:val="24"/>
          <w:szCs w:val="24"/>
        </w:rPr>
        <w:t>分）+团队及成功案例评分（10分）</w:t>
      </w:r>
    </w:p>
    <w:p w14:paraId="6C0E3AC4" w14:textId="77777777" w:rsidR="00CB1A25" w:rsidRDefault="00CB1A25" w:rsidP="00CB1A25">
      <w:pPr>
        <w:spacing w:line="274" w:lineRule="exact"/>
        <w:ind w:left="360"/>
        <w:jc w:val="center"/>
        <w:rPr>
          <w:rFonts w:ascii="宋体" w:hAnsi="宋体" w:cs="宋体"/>
          <w:b/>
          <w:bCs/>
          <w:sz w:val="24"/>
          <w:szCs w:val="24"/>
        </w:rPr>
      </w:pPr>
    </w:p>
    <w:p w14:paraId="78F16749" w14:textId="77777777" w:rsidR="00CB1A25" w:rsidRPr="000F0D1F" w:rsidRDefault="00CB1A25" w:rsidP="00CB1A25">
      <w:pPr>
        <w:spacing w:line="274" w:lineRule="exact"/>
        <w:ind w:left="360"/>
        <w:jc w:val="center"/>
        <w:rPr>
          <w:rFonts w:ascii="宋体" w:hAnsi="宋体" w:cs="宋体"/>
          <w:b/>
          <w:bCs/>
          <w:sz w:val="24"/>
          <w:szCs w:val="24"/>
        </w:rPr>
      </w:pPr>
    </w:p>
    <w:p w14:paraId="601465E9" w14:textId="77777777" w:rsidR="00CB1A25" w:rsidRDefault="00CB1A25" w:rsidP="00CB1A25">
      <w:pPr>
        <w:spacing w:line="274" w:lineRule="exact"/>
        <w:ind w:left="360"/>
        <w:jc w:val="center"/>
        <w:rPr>
          <w:rFonts w:ascii="宋体" w:hAnsi="宋体" w:cs="宋体"/>
          <w:b/>
          <w:bCs/>
          <w:sz w:val="24"/>
          <w:szCs w:val="24"/>
        </w:rPr>
      </w:pPr>
    </w:p>
    <w:p w14:paraId="0996885E" w14:textId="77777777" w:rsidR="00CB1A25" w:rsidRDefault="00CB1A25" w:rsidP="00CB1A25">
      <w:pPr>
        <w:spacing w:line="274" w:lineRule="exact"/>
        <w:ind w:left="360"/>
        <w:jc w:val="center"/>
        <w:rPr>
          <w:rFonts w:ascii="宋体" w:hAnsi="宋体" w:cs="宋体"/>
          <w:sz w:val="20"/>
          <w:szCs w:val="20"/>
        </w:rPr>
      </w:pPr>
      <w:r>
        <w:rPr>
          <w:rFonts w:ascii="宋体" w:hAnsi="宋体" w:cs="宋体" w:hint="eastAsia"/>
          <w:b/>
          <w:bCs/>
          <w:sz w:val="24"/>
          <w:szCs w:val="24"/>
        </w:rPr>
        <w:t>Ｂ</w:t>
      </w:r>
      <w:r>
        <w:rPr>
          <w:rFonts w:ascii="宋体" w:hAnsi="宋体" w:cs="宋体" w:hint="eastAsia"/>
          <w:b/>
          <w:bCs/>
          <w:sz w:val="24"/>
          <w:szCs w:val="24"/>
        </w:rPr>
        <w:tab/>
        <w:t>投标文件</w:t>
      </w:r>
    </w:p>
    <w:p w14:paraId="6EFA4720" w14:textId="77777777" w:rsidR="00CB1A25" w:rsidRDefault="00CB1A25" w:rsidP="00CB1A25">
      <w:pPr>
        <w:spacing w:line="194" w:lineRule="exact"/>
        <w:rPr>
          <w:rFonts w:ascii="宋体" w:hAnsi="宋体" w:cs="宋体"/>
          <w:sz w:val="20"/>
          <w:szCs w:val="20"/>
        </w:rPr>
      </w:pPr>
    </w:p>
    <w:p w14:paraId="128793AF" w14:textId="77777777" w:rsidR="00CB1A25" w:rsidRDefault="00CB1A25" w:rsidP="00CB1A25">
      <w:pPr>
        <w:numPr>
          <w:ilvl w:val="0"/>
          <w:numId w:val="5"/>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投标文件的构成</w:t>
      </w:r>
    </w:p>
    <w:p w14:paraId="76395A31" w14:textId="77777777" w:rsidR="00CB1A25" w:rsidRDefault="00CB1A25" w:rsidP="00CB1A25">
      <w:pPr>
        <w:spacing w:line="194" w:lineRule="exact"/>
        <w:rPr>
          <w:rFonts w:ascii="宋体" w:hAnsi="宋体" w:cs="宋体"/>
          <w:sz w:val="20"/>
          <w:szCs w:val="20"/>
        </w:rPr>
      </w:pPr>
    </w:p>
    <w:p w14:paraId="1145FDCB"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5.1 投标文件用以阐明所需货物及服务、评审程序，投标文件由下述部分组成：</w:t>
      </w:r>
    </w:p>
    <w:p w14:paraId="45260F1E" w14:textId="77777777" w:rsidR="00CB1A25" w:rsidRDefault="00CB1A25" w:rsidP="00CB1A25">
      <w:pPr>
        <w:spacing w:line="194" w:lineRule="exact"/>
        <w:rPr>
          <w:rFonts w:ascii="宋体" w:hAnsi="宋体" w:cs="宋体"/>
          <w:sz w:val="20"/>
          <w:szCs w:val="20"/>
        </w:rPr>
      </w:pPr>
    </w:p>
    <w:p w14:paraId="601EB87B" w14:textId="77777777" w:rsidR="00CB1A25" w:rsidRDefault="00CB1A25" w:rsidP="00CB1A25">
      <w:pPr>
        <w:tabs>
          <w:tab w:val="left" w:pos="2200"/>
        </w:tabs>
        <w:spacing w:line="274" w:lineRule="exact"/>
        <w:ind w:left="960"/>
        <w:rPr>
          <w:rFonts w:ascii="宋体" w:hAnsi="宋体" w:cs="宋体"/>
          <w:sz w:val="20"/>
          <w:szCs w:val="20"/>
        </w:rPr>
      </w:pPr>
      <w:r>
        <w:rPr>
          <w:rFonts w:ascii="宋体" w:hAnsi="宋体" w:cs="宋体" w:hint="eastAsia"/>
          <w:sz w:val="24"/>
          <w:szCs w:val="24"/>
        </w:rPr>
        <w:t>第一部分</w:t>
      </w:r>
      <w:r>
        <w:rPr>
          <w:rFonts w:ascii="宋体" w:hAnsi="宋体" w:cs="宋体" w:hint="eastAsia"/>
          <w:sz w:val="24"/>
          <w:szCs w:val="24"/>
        </w:rPr>
        <w:tab/>
        <w:t>邀请书</w:t>
      </w:r>
    </w:p>
    <w:p w14:paraId="15982492" w14:textId="77777777" w:rsidR="00CB1A25" w:rsidRDefault="00CB1A25" w:rsidP="00CB1A25">
      <w:pPr>
        <w:spacing w:line="194" w:lineRule="exact"/>
        <w:rPr>
          <w:rFonts w:ascii="宋体" w:hAnsi="宋体" w:cs="宋体"/>
          <w:sz w:val="20"/>
          <w:szCs w:val="20"/>
        </w:rPr>
      </w:pPr>
    </w:p>
    <w:p w14:paraId="08BFBF5F" w14:textId="77777777" w:rsidR="00CB1A25" w:rsidRDefault="00CB1A25" w:rsidP="00CB1A25">
      <w:pPr>
        <w:tabs>
          <w:tab w:val="left" w:pos="2200"/>
        </w:tabs>
        <w:spacing w:line="274" w:lineRule="exact"/>
        <w:ind w:left="960"/>
        <w:rPr>
          <w:rFonts w:ascii="宋体" w:hAnsi="宋体" w:cs="宋体"/>
          <w:sz w:val="24"/>
          <w:szCs w:val="24"/>
        </w:rPr>
      </w:pPr>
      <w:r>
        <w:rPr>
          <w:rFonts w:ascii="宋体" w:hAnsi="宋体" w:cs="宋体" w:hint="eastAsia"/>
          <w:sz w:val="24"/>
          <w:szCs w:val="24"/>
        </w:rPr>
        <w:t>第二部分</w:t>
      </w:r>
      <w:r>
        <w:rPr>
          <w:rFonts w:ascii="宋体" w:hAnsi="宋体" w:cs="宋体" w:hint="eastAsia"/>
          <w:sz w:val="24"/>
          <w:szCs w:val="24"/>
        </w:rPr>
        <w:tab/>
        <w:t>投标方须知</w:t>
      </w:r>
    </w:p>
    <w:p w14:paraId="3F1D5A2E" w14:textId="77777777" w:rsidR="00CB1A25" w:rsidRDefault="00CB1A25" w:rsidP="00CB1A25">
      <w:pPr>
        <w:tabs>
          <w:tab w:val="left" w:pos="2200"/>
        </w:tabs>
        <w:spacing w:line="274" w:lineRule="exact"/>
        <w:ind w:left="960"/>
        <w:rPr>
          <w:rFonts w:ascii="宋体" w:hAnsi="宋体" w:cs="宋体"/>
          <w:sz w:val="24"/>
          <w:szCs w:val="24"/>
        </w:rPr>
      </w:pPr>
    </w:p>
    <w:p w14:paraId="6419792A" w14:textId="77777777" w:rsidR="00CB1A25" w:rsidRDefault="00CB1A25" w:rsidP="00CB1A25">
      <w:pPr>
        <w:tabs>
          <w:tab w:val="left" w:pos="2200"/>
        </w:tabs>
        <w:spacing w:line="274" w:lineRule="exact"/>
        <w:ind w:left="960"/>
        <w:rPr>
          <w:rFonts w:ascii="宋体" w:hAnsi="宋体" w:cs="宋体"/>
          <w:sz w:val="20"/>
          <w:szCs w:val="20"/>
        </w:rPr>
      </w:pPr>
      <w:r>
        <w:rPr>
          <w:rFonts w:ascii="宋体" w:hAnsi="宋体" w:cs="宋体" w:hint="eastAsia"/>
          <w:sz w:val="24"/>
          <w:szCs w:val="24"/>
        </w:rPr>
        <w:t>第三部分  方案及报价</w:t>
      </w:r>
      <w:r w:rsidRPr="00026AB3">
        <w:rPr>
          <w:rFonts w:ascii="宋体" w:hAnsi="宋体" w:cs="宋体" w:hint="eastAsia"/>
          <w:sz w:val="24"/>
          <w:szCs w:val="24"/>
        </w:rPr>
        <w:t>（报价为含税金额）</w:t>
      </w:r>
    </w:p>
    <w:p w14:paraId="404A3406" w14:textId="77777777" w:rsidR="00CB1A25" w:rsidRDefault="00CB1A25" w:rsidP="00CB1A25">
      <w:pPr>
        <w:spacing w:line="194" w:lineRule="exact"/>
        <w:rPr>
          <w:rFonts w:ascii="宋体" w:hAnsi="宋体" w:cs="宋体"/>
          <w:sz w:val="20"/>
          <w:szCs w:val="20"/>
        </w:rPr>
      </w:pPr>
    </w:p>
    <w:p w14:paraId="79BA9601" w14:textId="77777777" w:rsidR="00CB1A25" w:rsidRDefault="00CB1A25" w:rsidP="00CB1A25">
      <w:pPr>
        <w:spacing w:line="274" w:lineRule="exact"/>
        <w:ind w:left="360"/>
        <w:rPr>
          <w:rFonts w:ascii="宋体" w:hAnsi="宋体" w:cs="宋体"/>
          <w:sz w:val="24"/>
          <w:szCs w:val="24"/>
        </w:rPr>
      </w:pPr>
      <w:r>
        <w:rPr>
          <w:rFonts w:ascii="宋体" w:hAnsi="宋体" w:cs="宋体" w:hint="eastAsia"/>
          <w:sz w:val="24"/>
          <w:szCs w:val="24"/>
        </w:rPr>
        <w:t>5.2 投标文件以中文编印。</w:t>
      </w:r>
    </w:p>
    <w:p w14:paraId="06199DAD" w14:textId="77777777" w:rsidR="00CB1A25" w:rsidRDefault="00CB1A25" w:rsidP="00CB1A25">
      <w:pPr>
        <w:spacing w:line="274" w:lineRule="exact"/>
        <w:ind w:left="360"/>
        <w:rPr>
          <w:rFonts w:ascii="宋体" w:hAnsi="宋体" w:cs="宋体"/>
          <w:sz w:val="20"/>
          <w:szCs w:val="20"/>
        </w:rPr>
      </w:pPr>
    </w:p>
    <w:p w14:paraId="1FC2AC53" w14:textId="77777777" w:rsidR="00CB1A25" w:rsidRDefault="00CB1A25" w:rsidP="00CB1A25">
      <w:pPr>
        <w:spacing w:line="195" w:lineRule="exact"/>
        <w:rPr>
          <w:rFonts w:ascii="宋体" w:hAnsi="宋体" w:cs="宋体"/>
          <w:sz w:val="20"/>
          <w:szCs w:val="20"/>
        </w:rPr>
      </w:pPr>
    </w:p>
    <w:p w14:paraId="0A59A1A8" w14:textId="77777777" w:rsidR="00CB1A25" w:rsidRDefault="00CB1A25" w:rsidP="00CB1A25">
      <w:pPr>
        <w:numPr>
          <w:ilvl w:val="0"/>
          <w:numId w:val="6"/>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文件的澄清</w:t>
      </w:r>
    </w:p>
    <w:p w14:paraId="2B9B51AB" w14:textId="77777777" w:rsidR="00CB1A25" w:rsidRDefault="00CB1A25" w:rsidP="00CB1A25">
      <w:pPr>
        <w:spacing w:line="194" w:lineRule="exact"/>
        <w:rPr>
          <w:rFonts w:ascii="宋体" w:hAnsi="宋体" w:cs="宋体"/>
          <w:b/>
          <w:bCs/>
          <w:sz w:val="24"/>
          <w:szCs w:val="24"/>
        </w:rPr>
      </w:pPr>
    </w:p>
    <w:p w14:paraId="0098EA56" w14:textId="77777777" w:rsidR="00CB1A25" w:rsidRDefault="00CB1A25" w:rsidP="00CB1A25">
      <w:pPr>
        <w:spacing w:line="274" w:lineRule="exact"/>
        <w:ind w:left="880"/>
        <w:rPr>
          <w:rFonts w:ascii="宋体" w:hAnsi="宋体" w:cs="宋体"/>
          <w:b/>
          <w:bCs/>
          <w:sz w:val="24"/>
          <w:szCs w:val="24"/>
        </w:rPr>
      </w:pPr>
      <w:r>
        <w:rPr>
          <w:rFonts w:ascii="宋体" w:hAnsi="宋体" w:cs="宋体" w:hint="eastAsia"/>
          <w:sz w:val="24"/>
          <w:szCs w:val="24"/>
        </w:rPr>
        <w:t>投标方对招标文件如有疑点，可在评审过程中要求澄清，评审方将视情况</w:t>
      </w:r>
    </w:p>
    <w:p w14:paraId="05629739" w14:textId="77777777" w:rsidR="00CB1A25" w:rsidRDefault="00CB1A25" w:rsidP="00CB1A25">
      <w:pPr>
        <w:spacing w:line="194" w:lineRule="exact"/>
        <w:rPr>
          <w:rFonts w:ascii="宋体" w:hAnsi="宋体" w:cs="宋体"/>
          <w:sz w:val="20"/>
          <w:szCs w:val="20"/>
        </w:rPr>
      </w:pPr>
    </w:p>
    <w:p w14:paraId="32501F1B"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确定采用适当方式予以澄清或以书面形式予以答复，并在其认为必要时，将统</w:t>
      </w:r>
    </w:p>
    <w:p w14:paraId="46C61307" w14:textId="77777777" w:rsidR="00CB1A25" w:rsidRDefault="00CB1A25" w:rsidP="00CB1A25">
      <w:pPr>
        <w:spacing w:line="194" w:lineRule="exact"/>
        <w:rPr>
          <w:rFonts w:ascii="宋体" w:hAnsi="宋体" w:cs="宋体"/>
          <w:sz w:val="20"/>
          <w:szCs w:val="20"/>
        </w:rPr>
      </w:pPr>
    </w:p>
    <w:p w14:paraId="37D4C148" w14:textId="77777777" w:rsidR="00CB1A25" w:rsidRDefault="00CB1A25" w:rsidP="00CB1A25">
      <w:pPr>
        <w:spacing w:line="274" w:lineRule="exact"/>
        <w:ind w:left="360"/>
        <w:rPr>
          <w:rFonts w:ascii="宋体" w:hAnsi="宋体" w:cs="宋体"/>
          <w:sz w:val="24"/>
          <w:szCs w:val="24"/>
        </w:rPr>
      </w:pPr>
      <w:r>
        <w:rPr>
          <w:rFonts w:ascii="宋体" w:hAnsi="宋体" w:cs="宋体" w:hint="eastAsia"/>
          <w:sz w:val="24"/>
          <w:szCs w:val="24"/>
        </w:rPr>
        <w:t>一答复给每一投标方。</w:t>
      </w:r>
    </w:p>
    <w:p w14:paraId="7807BF1E" w14:textId="77777777" w:rsidR="00CB1A25" w:rsidRDefault="00CB1A25" w:rsidP="00CB1A25">
      <w:pPr>
        <w:spacing w:line="274" w:lineRule="exact"/>
        <w:ind w:left="360"/>
        <w:rPr>
          <w:rFonts w:ascii="宋体" w:hAnsi="宋体" w:cs="宋体"/>
          <w:sz w:val="20"/>
          <w:szCs w:val="20"/>
        </w:rPr>
      </w:pPr>
    </w:p>
    <w:p w14:paraId="5C3BEB8A" w14:textId="77777777" w:rsidR="00CB1A25" w:rsidRDefault="00CB1A25" w:rsidP="00CB1A25">
      <w:pPr>
        <w:spacing w:line="194" w:lineRule="exact"/>
        <w:rPr>
          <w:rFonts w:ascii="宋体" w:hAnsi="宋体" w:cs="宋体"/>
          <w:sz w:val="20"/>
          <w:szCs w:val="20"/>
        </w:rPr>
      </w:pPr>
    </w:p>
    <w:p w14:paraId="01C800E7" w14:textId="77777777" w:rsidR="00CB1A25" w:rsidRDefault="00CB1A25" w:rsidP="00CB1A25">
      <w:pPr>
        <w:numPr>
          <w:ilvl w:val="0"/>
          <w:numId w:val="7"/>
        </w:numPr>
        <w:tabs>
          <w:tab w:val="left" w:pos="620"/>
        </w:tabs>
        <w:spacing w:line="274" w:lineRule="exact"/>
        <w:ind w:left="620" w:hanging="262"/>
        <w:rPr>
          <w:rFonts w:ascii="宋体" w:hAnsi="宋体" w:cs="宋体"/>
          <w:b/>
          <w:bCs/>
          <w:sz w:val="24"/>
          <w:szCs w:val="24"/>
        </w:rPr>
      </w:pPr>
      <w:r>
        <w:rPr>
          <w:rFonts w:ascii="宋体" w:hAnsi="宋体" w:cs="宋体" w:hint="eastAsia"/>
          <w:b/>
          <w:bCs/>
          <w:sz w:val="24"/>
          <w:szCs w:val="24"/>
        </w:rPr>
        <w:t>招标文件的修改</w:t>
      </w:r>
    </w:p>
    <w:p w14:paraId="70D74361" w14:textId="77777777" w:rsidR="00CB1A25" w:rsidRDefault="00CB1A25" w:rsidP="00CB1A25">
      <w:pPr>
        <w:spacing w:line="194" w:lineRule="exact"/>
        <w:rPr>
          <w:rFonts w:ascii="宋体" w:hAnsi="宋体" w:cs="宋体"/>
          <w:sz w:val="20"/>
          <w:szCs w:val="20"/>
        </w:rPr>
      </w:pPr>
    </w:p>
    <w:p w14:paraId="0D40D98E"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7.1 在评审过程中，评审方可依据投标方要求澄清的问题而修改招标文件，并</w:t>
      </w:r>
    </w:p>
    <w:p w14:paraId="0BE6C3A1" w14:textId="77777777" w:rsidR="00CB1A25" w:rsidRDefault="00CB1A25" w:rsidP="00CB1A25">
      <w:pPr>
        <w:spacing w:line="194" w:lineRule="exact"/>
        <w:rPr>
          <w:rFonts w:ascii="宋体" w:hAnsi="宋体" w:cs="宋体"/>
          <w:sz w:val="20"/>
          <w:szCs w:val="20"/>
        </w:rPr>
      </w:pPr>
    </w:p>
    <w:p w14:paraId="2EEB9CF4"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通知每一投标方，投标方在收到该通知后应立即以响应并予以确认。</w:t>
      </w:r>
    </w:p>
    <w:p w14:paraId="1FF10F97" w14:textId="77777777" w:rsidR="00CB1A25" w:rsidRDefault="00CB1A25" w:rsidP="00CB1A25">
      <w:pPr>
        <w:spacing w:line="195" w:lineRule="exact"/>
        <w:rPr>
          <w:rFonts w:ascii="宋体" w:hAnsi="宋体" w:cs="宋体"/>
          <w:sz w:val="20"/>
          <w:szCs w:val="20"/>
        </w:rPr>
      </w:pPr>
    </w:p>
    <w:p w14:paraId="7DEFCA40"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7.2 为使投标方在准备投标文件时有合理的时间考虑招标文件的修改，评审方</w:t>
      </w:r>
    </w:p>
    <w:p w14:paraId="732EF481" w14:textId="77777777" w:rsidR="00CB1A25" w:rsidRDefault="00CB1A25" w:rsidP="00CB1A25">
      <w:pPr>
        <w:spacing w:line="194" w:lineRule="exact"/>
        <w:rPr>
          <w:rFonts w:ascii="宋体" w:hAnsi="宋体" w:cs="宋体"/>
          <w:sz w:val="20"/>
          <w:szCs w:val="20"/>
        </w:rPr>
      </w:pPr>
    </w:p>
    <w:p w14:paraId="6B66F16C"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可酌情推迟评审截止时间，并及时通知每一投标方。</w:t>
      </w:r>
    </w:p>
    <w:p w14:paraId="6748A01D" w14:textId="77777777" w:rsidR="00CB1A25" w:rsidRDefault="00CB1A25" w:rsidP="00CB1A25">
      <w:pPr>
        <w:spacing w:line="194" w:lineRule="exact"/>
        <w:rPr>
          <w:rFonts w:ascii="宋体" w:hAnsi="宋体" w:cs="宋体"/>
          <w:sz w:val="20"/>
          <w:szCs w:val="20"/>
        </w:rPr>
      </w:pPr>
    </w:p>
    <w:p w14:paraId="68335751" w14:textId="77777777" w:rsidR="00CB1A25" w:rsidRDefault="00CB1A25" w:rsidP="00CB1A25">
      <w:pPr>
        <w:spacing w:line="274" w:lineRule="exact"/>
        <w:ind w:left="360"/>
        <w:rPr>
          <w:rFonts w:ascii="宋体" w:hAnsi="宋体" w:cs="宋体"/>
          <w:sz w:val="20"/>
          <w:szCs w:val="20"/>
        </w:rPr>
      </w:pPr>
      <w:r>
        <w:rPr>
          <w:rFonts w:ascii="宋体" w:hAnsi="宋体" w:cs="宋体" w:hint="eastAsia"/>
          <w:sz w:val="24"/>
          <w:szCs w:val="24"/>
        </w:rPr>
        <w:t>7.3 投标文件的修改将构成投标文件的一部分。对投标方有约束力。</w:t>
      </w:r>
    </w:p>
    <w:p w14:paraId="14A9B604" w14:textId="77777777" w:rsidR="00CB1A25" w:rsidRDefault="00CB1A25" w:rsidP="00CB1A25">
      <w:pPr>
        <w:spacing w:line="194" w:lineRule="exact"/>
        <w:rPr>
          <w:rFonts w:ascii="宋体" w:hAnsi="宋体" w:cs="宋体"/>
          <w:sz w:val="20"/>
          <w:szCs w:val="20"/>
        </w:rPr>
      </w:pPr>
    </w:p>
    <w:p w14:paraId="4DB86708" w14:textId="77777777" w:rsidR="00CB1A25" w:rsidRDefault="00CB1A25" w:rsidP="00CB1A25">
      <w:pPr>
        <w:spacing w:line="274" w:lineRule="exact"/>
        <w:ind w:left="360"/>
        <w:rPr>
          <w:rFonts w:ascii="宋体" w:hAnsi="宋体" w:cs="宋体"/>
          <w:sz w:val="24"/>
          <w:szCs w:val="24"/>
        </w:rPr>
      </w:pPr>
      <w:r>
        <w:rPr>
          <w:rFonts w:ascii="宋体" w:hAnsi="宋体" w:cs="宋体" w:hint="eastAsia"/>
          <w:sz w:val="24"/>
          <w:szCs w:val="24"/>
        </w:rPr>
        <w:t>7.4 所有问题均应在评审过程中澄清完毕，评审程序一旦终止，将不能更改。</w:t>
      </w:r>
      <w:bookmarkStart w:id="5" w:name="page9"/>
      <w:bookmarkEnd w:id="5"/>
    </w:p>
    <w:p w14:paraId="365584DC" w14:textId="77777777" w:rsidR="00CB1A25" w:rsidRDefault="00CB1A25" w:rsidP="00CB1A25">
      <w:pPr>
        <w:spacing w:line="274" w:lineRule="exact"/>
        <w:ind w:left="360"/>
        <w:rPr>
          <w:rFonts w:ascii="宋体" w:hAnsi="宋体" w:cs="宋体"/>
          <w:sz w:val="24"/>
          <w:szCs w:val="24"/>
        </w:rPr>
      </w:pPr>
    </w:p>
    <w:p w14:paraId="09D6B56E" w14:textId="77777777" w:rsidR="00CB1A25" w:rsidRDefault="00CB1A25" w:rsidP="00CB1A25">
      <w:pPr>
        <w:spacing w:line="274" w:lineRule="exact"/>
        <w:ind w:left="360"/>
        <w:rPr>
          <w:rFonts w:ascii="宋体" w:hAnsi="宋体" w:cs="宋体"/>
          <w:sz w:val="24"/>
          <w:szCs w:val="24"/>
        </w:rPr>
      </w:pPr>
    </w:p>
    <w:p w14:paraId="0CFAF7B5" w14:textId="77777777" w:rsidR="00CB1A25" w:rsidRDefault="00CB1A25" w:rsidP="00CB1A25">
      <w:pPr>
        <w:spacing w:line="274" w:lineRule="exact"/>
        <w:ind w:left="360" w:firstLineChars="1100" w:firstLine="2650"/>
        <w:rPr>
          <w:rFonts w:ascii="宋体" w:hAnsi="宋体" w:cs="宋体"/>
          <w:sz w:val="20"/>
          <w:szCs w:val="20"/>
        </w:rPr>
      </w:pPr>
      <w:r>
        <w:rPr>
          <w:rFonts w:ascii="宋体" w:hAnsi="宋体" w:cs="宋体" w:hint="eastAsia"/>
          <w:b/>
          <w:bCs/>
          <w:sz w:val="24"/>
          <w:szCs w:val="24"/>
        </w:rPr>
        <w:t>Ｃ 投标文件的编写</w:t>
      </w:r>
    </w:p>
    <w:p w14:paraId="12FD9DD1" w14:textId="77777777" w:rsidR="00CB1A25" w:rsidRDefault="00CB1A25" w:rsidP="00CB1A25">
      <w:pPr>
        <w:spacing w:line="192" w:lineRule="exact"/>
        <w:rPr>
          <w:rFonts w:ascii="宋体" w:hAnsi="宋体" w:cs="宋体"/>
          <w:sz w:val="20"/>
          <w:szCs w:val="20"/>
        </w:rPr>
      </w:pPr>
    </w:p>
    <w:p w14:paraId="269C2435" w14:textId="77777777" w:rsidR="00CB1A25" w:rsidRDefault="00CB1A25" w:rsidP="00CB1A25">
      <w:pPr>
        <w:spacing w:line="192" w:lineRule="exact"/>
        <w:rPr>
          <w:rFonts w:ascii="宋体" w:hAnsi="宋体" w:cs="宋体"/>
          <w:sz w:val="20"/>
          <w:szCs w:val="20"/>
        </w:rPr>
      </w:pPr>
    </w:p>
    <w:p w14:paraId="4F25D175" w14:textId="77777777" w:rsidR="00CB1A25" w:rsidRDefault="00CB1A25" w:rsidP="00CB1A25">
      <w:pPr>
        <w:numPr>
          <w:ilvl w:val="0"/>
          <w:numId w:val="7"/>
        </w:numPr>
        <w:tabs>
          <w:tab w:val="left" w:pos="400"/>
        </w:tabs>
        <w:spacing w:line="274" w:lineRule="exact"/>
        <w:ind w:left="400" w:hanging="252"/>
        <w:rPr>
          <w:rFonts w:ascii="宋体" w:hAnsi="宋体" w:cs="宋体"/>
          <w:b/>
          <w:bCs/>
          <w:sz w:val="24"/>
          <w:szCs w:val="24"/>
        </w:rPr>
      </w:pPr>
      <w:r>
        <w:rPr>
          <w:rFonts w:ascii="宋体" w:hAnsi="宋体" w:cs="宋体" w:hint="eastAsia"/>
          <w:b/>
          <w:bCs/>
          <w:sz w:val="24"/>
          <w:szCs w:val="24"/>
        </w:rPr>
        <w:t>要求</w:t>
      </w:r>
    </w:p>
    <w:p w14:paraId="78E144ED" w14:textId="77777777" w:rsidR="00CB1A25" w:rsidRDefault="00CB1A25" w:rsidP="00CB1A25">
      <w:pPr>
        <w:spacing w:line="360" w:lineRule="auto"/>
        <w:ind w:left="360"/>
        <w:rPr>
          <w:rFonts w:ascii="宋体" w:hAnsi="宋体" w:cs="宋体"/>
          <w:sz w:val="24"/>
          <w:szCs w:val="24"/>
        </w:rPr>
      </w:pPr>
      <w:r>
        <w:rPr>
          <w:rFonts w:ascii="宋体" w:hAnsi="宋体" w:cs="宋体" w:hint="eastAsia"/>
          <w:sz w:val="24"/>
          <w:szCs w:val="24"/>
        </w:rPr>
        <w:t>投标方应仔细阅读招标文件的所有内容，按招标文件的要求提供投标文件，并保证</w:t>
      </w:r>
    </w:p>
    <w:p w14:paraId="751E269D" w14:textId="77777777" w:rsidR="00CB1A25" w:rsidRDefault="00CB1A25" w:rsidP="00CB1A25">
      <w:pPr>
        <w:spacing w:line="360" w:lineRule="auto"/>
        <w:ind w:left="360"/>
        <w:rPr>
          <w:rFonts w:ascii="宋体" w:hAnsi="宋体" w:cs="宋体"/>
          <w:sz w:val="24"/>
          <w:szCs w:val="24"/>
        </w:rPr>
      </w:pPr>
      <w:r>
        <w:rPr>
          <w:rFonts w:ascii="宋体" w:hAnsi="宋体" w:cs="宋体" w:hint="eastAsia"/>
          <w:sz w:val="24"/>
          <w:szCs w:val="24"/>
        </w:rPr>
        <w:t>所提供的全部资料的真实性，以使其投标对招标文件做出实质性响应，否则其投标</w:t>
      </w:r>
    </w:p>
    <w:p w14:paraId="20BC523E" w14:textId="77777777" w:rsidR="00CB1A25" w:rsidRDefault="00CB1A25" w:rsidP="00CB1A25">
      <w:pPr>
        <w:spacing w:line="360" w:lineRule="auto"/>
        <w:ind w:left="360"/>
        <w:rPr>
          <w:rFonts w:ascii="宋体" w:hAnsi="宋体" w:cs="宋体"/>
          <w:sz w:val="24"/>
          <w:szCs w:val="24"/>
        </w:rPr>
      </w:pPr>
      <w:r>
        <w:rPr>
          <w:rFonts w:ascii="宋体" w:hAnsi="宋体" w:cs="宋体" w:hint="eastAsia"/>
          <w:sz w:val="24"/>
          <w:szCs w:val="24"/>
        </w:rPr>
        <w:t>可能无效或被拒绝。</w:t>
      </w:r>
    </w:p>
    <w:p w14:paraId="73ABDC14" w14:textId="77777777" w:rsidR="00CB1A25" w:rsidRDefault="00CB1A25" w:rsidP="00CB1A25">
      <w:pPr>
        <w:spacing w:line="192" w:lineRule="exact"/>
        <w:rPr>
          <w:rFonts w:ascii="宋体" w:hAnsi="宋体" w:cs="宋体"/>
          <w:sz w:val="20"/>
          <w:szCs w:val="20"/>
        </w:rPr>
      </w:pPr>
    </w:p>
    <w:p w14:paraId="2326D704" w14:textId="77777777" w:rsidR="00CB1A25" w:rsidRDefault="00CB1A25" w:rsidP="00CB1A25">
      <w:pPr>
        <w:numPr>
          <w:ilvl w:val="0"/>
          <w:numId w:val="7"/>
        </w:numPr>
        <w:tabs>
          <w:tab w:val="left" w:pos="400"/>
        </w:tabs>
        <w:spacing w:line="274" w:lineRule="exact"/>
        <w:ind w:left="400" w:hanging="252"/>
        <w:rPr>
          <w:rFonts w:ascii="宋体" w:hAnsi="宋体" w:cs="宋体"/>
          <w:b/>
          <w:bCs/>
          <w:sz w:val="24"/>
          <w:szCs w:val="24"/>
        </w:rPr>
      </w:pPr>
      <w:r>
        <w:rPr>
          <w:rFonts w:ascii="宋体" w:hAnsi="宋体" w:cs="宋体" w:hint="eastAsia"/>
          <w:b/>
          <w:bCs/>
          <w:sz w:val="24"/>
          <w:szCs w:val="24"/>
        </w:rPr>
        <w:t>投标文件语言</w:t>
      </w:r>
    </w:p>
    <w:p w14:paraId="24136FB9" w14:textId="77777777" w:rsidR="00CB1A25" w:rsidRDefault="00CB1A25" w:rsidP="00CB1A25">
      <w:pPr>
        <w:spacing w:line="194" w:lineRule="exact"/>
        <w:rPr>
          <w:rFonts w:ascii="宋体" w:hAnsi="宋体" w:cs="宋体"/>
          <w:sz w:val="20"/>
          <w:szCs w:val="20"/>
        </w:rPr>
      </w:pPr>
    </w:p>
    <w:p w14:paraId="18B1D9B0" w14:textId="77777777" w:rsidR="00CB1A25" w:rsidRDefault="00CB1A25" w:rsidP="00CB1A25">
      <w:pPr>
        <w:spacing w:line="274" w:lineRule="exact"/>
        <w:ind w:left="140" w:firstLineChars="100" w:firstLine="240"/>
        <w:rPr>
          <w:rFonts w:ascii="宋体" w:hAnsi="宋体" w:cs="宋体"/>
          <w:sz w:val="24"/>
          <w:szCs w:val="24"/>
        </w:rPr>
      </w:pPr>
      <w:r>
        <w:rPr>
          <w:rFonts w:ascii="宋体" w:hAnsi="宋体" w:cs="宋体" w:hint="eastAsia"/>
          <w:sz w:val="24"/>
          <w:szCs w:val="24"/>
        </w:rPr>
        <w:t>投标文件及投标方和评审方就评审交换的文件应以中文书写。</w:t>
      </w:r>
    </w:p>
    <w:p w14:paraId="79F8E15E" w14:textId="77777777" w:rsidR="00CB1A25" w:rsidRDefault="00CB1A25" w:rsidP="00CB1A25">
      <w:pPr>
        <w:spacing w:line="274" w:lineRule="exact"/>
        <w:ind w:left="140" w:firstLineChars="100" w:firstLine="200"/>
        <w:rPr>
          <w:rFonts w:ascii="宋体" w:hAnsi="宋体" w:cs="宋体"/>
          <w:sz w:val="20"/>
          <w:szCs w:val="20"/>
        </w:rPr>
      </w:pPr>
    </w:p>
    <w:p w14:paraId="5BEAC856" w14:textId="77777777" w:rsidR="00CB1A25" w:rsidRDefault="00CB1A25" w:rsidP="00CB1A25">
      <w:pPr>
        <w:spacing w:line="192" w:lineRule="exact"/>
        <w:rPr>
          <w:rFonts w:ascii="宋体" w:hAnsi="宋体" w:cs="宋体"/>
          <w:sz w:val="20"/>
          <w:szCs w:val="20"/>
        </w:rPr>
      </w:pPr>
    </w:p>
    <w:p w14:paraId="59146860" w14:textId="77777777" w:rsidR="00CB1A25" w:rsidRDefault="00CB1A25" w:rsidP="00CB1A25">
      <w:pPr>
        <w:numPr>
          <w:ilvl w:val="0"/>
          <w:numId w:val="7"/>
        </w:numPr>
        <w:tabs>
          <w:tab w:val="left" w:pos="400"/>
        </w:tabs>
        <w:spacing w:line="274" w:lineRule="exact"/>
        <w:ind w:left="400" w:hanging="252"/>
        <w:rPr>
          <w:rFonts w:ascii="宋体" w:hAnsi="宋体" w:cs="宋体"/>
          <w:b/>
          <w:bCs/>
          <w:sz w:val="24"/>
          <w:szCs w:val="24"/>
        </w:rPr>
      </w:pPr>
      <w:r>
        <w:rPr>
          <w:rFonts w:ascii="宋体" w:hAnsi="宋体" w:cs="宋体" w:hint="eastAsia"/>
          <w:b/>
          <w:bCs/>
          <w:sz w:val="24"/>
          <w:szCs w:val="24"/>
        </w:rPr>
        <w:t xml:space="preserve"> 投标文件的组成</w:t>
      </w:r>
    </w:p>
    <w:p w14:paraId="7EF5229B" w14:textId="77777777" w:rsidR="00CB1A25" w:rsidRDefault="00CB1A25" w:rsidP="00CB1A25">
      <w:pPr>
        <w:spacing w:line="194" w:lineRule="exact"/>
        <w:rPr>
          <w:rFonts w:ascii="宋体" w:hAnsi="宋体" w:cs="宋体"/>
          <w:sz w:val="20"/>
          <w:szCs w:val="20"/>
        </w:rPr>
      </w:pPr>
    </w:p>
    <w:p w14:paraId="1D3D9E8E" w14:textId="77777777" w:rsidR="00CB1A25" w:rsidRDefault="00CB1A25" w:rsidP="00CB1A25">
      <w:pPr>
        <w:spacing w:line="274" w:lineRule="exact"/>
        <w:ind w:firstLineChars="100" w:firstLine="241"/>
        <w:rPr>
          <w:rFonts w:ascii="宋体" w:hAnsi="宋体" w:cs="宋体"/>
          <w:sz w:val="20"/>
          <w:szCs w:val="20"/>
        </w:rPr>
      </w:pPr>
      <w:r>
        <w:rPr>
          <w:rFonts w:ascii="宋体" w:hAnsi="宋体" w:cs="宋体" w:hint="eastAsia"/>
          <w:b/>
          <w:bCs/>
          <w:sz w:val="24"/>
          <w:szCs w:val="24"/>
        </w:rPr>
        <w:t>（1）《营业执照》（复印纸质版）；</w:t>
      </w:r>
    </w:p>
    <w:p w14:paraId="5FF86601" w14:textId="77777777" w:rsidR="00CB1A25" w:rsidRDefault="00CB1A25" w:rsidP="00CB1A25">
      <w:pPr>
        <w:spacing w:line="192" w:lineRule="exact"/>
        <w:rPr>
          <w:rFonts w:ascii="宋体" w:hAnsi="宋体" w:cs="宋体"/>
          <w:sz w:val="20"/>
          <w:szCs w:val="20"/>
        </w:rPr>
      </w:pPr>
    </w:p>
    <w:p w14:paraId="3898DF39" w14:textId="4F3F229A" w:rsidR="00CB1A25" w:rsidRPr="00F004A2" w:rsidRDefault="00CB1A25" w:rsidP="00F004A2">
      <w:pPr>
        <w:spacing w:line="274" w:lineRule="exact"/>
        <w:ind w:firstLineChars="100" w:firstLine="241"/>
        <w:rPr>
          <w:rFonts w:ascii="宋体" w:hAnsi="宋体" w:cs="宋体"/>
          <w:b/>
          <w:bCs/>
          <w:sz w:val="24"/>
          <w:szCs w:val="24"/>
        </w:rPr>
      </w:pPr>
      <w:r>
        <w:rPr>
          <w:rFonts w:ascii="宋体" w:hAnsi="宋体" w:cs="宋体" w:hint="eastAsia"/>
          <w:b/>
          <w:bCs/>
          <w:sz w:val="24"/>
          <w:szCs w:val="24"/>
        </w:rPr>
        <w:t>（2）《</w:t>
      </w:r>
      <w:r w:rsidR="00F177EF">
        <w:rPr>
          <w:rFonts w:ascii="宋体" w:hAnsi="宋体" w:cs="宋体" w:hint="eastAsia"/>
          <w:b/>
          <w:bCs/>
          <w:sz w:val="24"/>
          <w:szCs w:val="24"/>
        </w:rPr>
        <w:t>2022</w:t>
      </w:r>
      <w:r>
        <w:rPr>
          <w:rFonts w:ascii="宋体" w:hAnsi="宋体" w:cs="宋体" w:hint="eastAsia"/>
          <w:b/>
          <w:bCs/>
          <w:sz w:val="24"/>
          <w:szCs w:val="24"/>
        </w:rPr>
        <w:t>年</w:t>
      </w:r>
      <w:r>
        <w:rPr>
          <w:rFonts w:ascii="宋体" w:hAnsi="宋体" w:cs="宋体" w:hint="eastAsia"/>
          <w:sz w:val="24"/>
          <w:szCs w:val="24"/>
        </w:rPr>
        <w:t>三</w:t>
      </w:r>
      <w:r>
        <w:rPr>
          <w:rFonts w:ascii="宋体" w:hAnsi="宋体" w:cs="宋体" w:hint="eastAsia"/>
          <w:b/>
          <w:bCs/>
          <w:sz w:val="24"/>
          <w:szCs w:val="24"/>
        </w:rPr>
        <w:t>元食品</w:t>
      </w:r>
      <w:r w:rsidR="00F004A2">
        <w:rPr>
          <w:rFonts w:ascii="宋体" w:hAnsi="宋体" w:cs="宋体" w:hint="eastAsia"/>
          <w:b/>
          <w:bCs/>
          <w:sz w:val="24"/>
          <w:szCs w:val="24"/>
        </w:rPr>
        <w:t>春节</w:t>
      </w:r>
      <w:r w:rsidR="00F004A2">
        <w:rPr>
          <w:rFonts w:ascii="宋体" w:hAnsi="宋体" w:cs="宋体"/>
          <w:b/>
          <w:bCs/>
          <w:sz w:val="24"/>
          <w:szCs w:val="24"/>
        </w:rPr>
        <w:t>阶段</w:t>
      </w:r>
      <w:r>
        <w:rPr>
          <w:rFonts w:ascii="宋体" w:hAnsi="宋体" w:cs="宋体" w:hint="eastAsia"/>
          <w:b/>
          <w:bCs/>
          <w:sz w:val="24"/>
          <w:szCs w:val="24"/>
        </w:rPr>
        <w:t>北京地区</w:t>
      </w:r>
      <w:r w:rsidR="00D6546A">
        <w:rPr>
          <w:rFonts w:ascii="宋体" w:hAnsi="宋体" w:cs="宋体" w:hint="eastAsia"/>
          <w:b/>
          <w:bCs/>
          <w:sz w:val="24"/>
          <w:szCs w:val="24"/>
        </w:rPr>
        <w:t>电梯框架</w:t>
      </w:r>
      <w:r>
        <w:rPr>
          <w:rFonts w:ascii="宋体" w:hAnsi="宋体" w:cs="宋体" w:hint="eastAsia"/>
          <w:b/>
          <w:bCs/>
          <w:sz w:val="24"/>
          <w:szCs w:val="24"/>
        </w:rPr>
        <w:t>媒体广告公司招标项目投标文件3份》（</w:t>
      </w:r>
      <w:r w:rsidR="00F004A2">
        <w:rPr>
          <w:rFonts w:ascii="宋体" w:hAnsi="宋体" w:cs="宋体" w:hint="eastAsia"/>
          <w:b/>
          <w:bCs/>
          <w:sz w:val="24"/>
          <w:szCs w:val="24"/>
        </w:rPr>
        <w:t>一正</w:t>
      </w:r>
      <w:r w:rsidR="00F004A2">
        <w:rPr>
          <w:rFonts w:ascii="宋体" w:hAnsi="宋体" w:cs="宋体"/>
          <w:b/>
          <w:bCs/>
          <w:sz w:val="24"/>
          <w:szCs w:val="24"/>
        </w:rPr>
        <w:t>二副</w:t>
      </w:r>
      <w:r w:rsidR="00F004A2">
        <w:rPr>
          <w:rFonts w:ascii="宋体" w:hAnsi="宋体" w:cs="宋体" w:hint="eastAsia"/>
          <w:b/>
          <w:bCs/>
          <w:sz w:val="24"/>
          <w:szCs w:val="24"/>
        </w:rPr>
        <w:t>纸质版与</w:t>
      </w:r>
      <w:r>
        <w:rPr>
          <w:rFonts w:ascii="宋体" w:hAnsi="宋体" w:cs="宋体" w:hint="eastAsia"/>
          <w:b/>
          <w:bCs/>
          <w:sz w:val="24"/>
          <w:szCs w:val="24"/>
        </w:rPr>
        <w:t>电子版）；</w:t>
      </w:r>
    </w:p>
    <w:p w14:paraId="5BB84E4B" w14:textId="77777777" w:rsidR="00CB1A25" w:rsidRDefault="00CB1A25" w:rsidP="00CB1A25">
      <w:pPr>
        <w:spacing w:line="194" w:lineRule="exact"/>
        <w:rPr>
          <w:rFonts w:ascii="宋体" w:hAnsi="宋体" w:cs="宋体"/>
          <w:sz w:val="20"/>
          <w:szCs w:val="20"/>
        </w:rPr>
      </w:pPr>
    </w:p>
    <w:p w14:paraId="48A0831D" w14:textId="77777777" w:rsidR="00CB1A25" w:rsidRDefault="00CB1A25" w:rsidP="00CB1A25">
      <w:pPr>
        <w:spacing w:line="274" w:lineRule="exact"/>
        <w:ind w:firstLineChars="100" w:firstLine="241"/>
        <w:rPr>
          <w:rFonts w:ascii="宋体" w:hAnsi="宋体" w:cs="宋体"/>
          <w:sz w:val="20"/>
          <w:szCs w:val="20"/>
        </w:rPr>
      </w:pPr>
      <w:r>
        <w:rPr>
          <w:rFonts w:ascii="宋体" w:hAnsi="宋体" w:cs="宋体" w:hint="eastAsia"/>
          <w:b/>
          <w:bCs/>
          <w:sz w:val="24"/>
          <w:szCs w:val="24"/>
        </w:rPr>
        <w:t>（3）《投标人近两年内在经营活动中没有重大违法记录声明》（纸质版）；</w:t>
      </w:r>
    </w:p>
    <w:p w14:paraId="50D2D0A4" w14:textId="77777777" w:rsidR="00CB1A25" w:rsidRDefault="00CB1A25" w:rsidP="00CB1A25">
      <w:pPr>
        <w:spacing w:line="192" w:lineRule="exact"/>
        <w:rPr>
          <w:rFonts w:ascii="宋体" w:hAnsi="宋体" w:cs="宋体"/>
          <w:sz w:val="20"/>
          <w:szCs w:val="20"/>
        </w:rPr>
      </w:pPr>
    </w:p>
    <w:p w14:paraId="429B0D01" w14:textId="77777777" w:rsidR="00CB1A25" w:rsidRDefault="00CB1A25" w:rsidP="00CB1A25">
      <w:pPr>
        <w:spacing w:line="274" w:lineRule="exact"/>
        <w:ind w:firstLineChars="100" w:firstLine="241"/>
        <w:rPr>
          <w:rFonts w:ascii="宋体" w:hAnsi="宋体" w:cs="宋体"/>
          <w:sz w:val="20"/>
          <w:szCs w:val="20"/>
        </w:rPr>
      </w:pPr>
      <w:r>
        <w:rPr>
          <w:rFonts w:ascii="宋体" w:hAnsi="宋体" w:cs="宋体" w:hint="eastAsia"/>
          <w:b/>
          <w:bCs/>
          <w:sz w:val="24"/>
          <w:szCs w:val="24"/>
        </w:rPr>
        <w:t>（4）《法定代表人授权书》（纸质版）</w:t>
      </w:r>
      <w:r w:rsidRPr="008C3F3E">
        <w:rPr>
          <w:rFonts w:ascii="宋体" w:hAnsi="宋体" w:cs="宋体" w:hint="eastAsia"/>
          <w:b/>
          <w:bCs/>
          <w:sz w:val="24"/>
          <w:szCs w:val="24"/>
        </w:rPr>
        <w:t>（若法定代表人亲自参与投标则无需提供此项）</w:t>
      </w:r>
      <w:r>
        <w:rPr>
          <w:rFonts w:ascii="宋体" w:hAnsi="宋体" w:cs="宋体" w:hint="eastAsia"/>
          <w:b/>
          <w:bCs/>
          <w:sz w:val="24"/>
          <w:szCs w:val="24"/>
        </w:rPr>
        <w:t>；</w:t>
      </w:r>
    </w:p>
    <w:p w14:paraId="514EA8A4" w14:textId="77777777" w:rsidR="00CB1A25" w:rsidRDefault="00CB1A25" w:rsidP="00CB1A25">
      <w:pPr>
        <w:spacing w:line="194" w:lineRule="exact"/>
        <w:rPr>
          <w:rFonts w:ascii="宋体" w:hAnsi="宋体" w:cs="宋体"/>
          <w:sz w:val="20"/>
          <w:szCs w:val="20"/>
        </w:rPr>
      </w:pPr>
    </w:p>
    <w:p w14:paraId="51A88E25" w14:textId="77777777" w:rsidR="00CB1A25" w:rsidRDefault="00CB1A25" w:rsidP="00CB1A25">
      <w:pPr>
        <w:spacing w:line="274" w:lineRule="exact"/>
        <w:ind w:firstLineChars="100" w:firstLine="241"/>
        <w:rPr>
          <w:rFonts w:ascii="宋体" w:hAnsi="宋体" w:cs="宋体"/>
          <w:b/>
          <w:bCs/>
          <w:sz w:val="24"/>
          <w:szCs w:val="24"/>
        </w:rPr>
      </w:pPr>
      <w:r>
        <w:rPr>
          <w:rFonts w:ascii="宋体" w:hAnsi="宋体" w:cs="宋体" w:hint="eastAsia"/>
          <w:b/>
          <w:bCs/>
          <w:sz w:val="24"/>
          <w:szCs w:val="24"/>
        </w:rPr>
        <w:t>（5）《被授权人身份证或法定代表人身份证》；（纸质版复印件）</w:t>
      </w:r>
    </w:p>
    <w:p w14:paraId="4A61F0DD" w14:textId="77777777" w:rsidR="00CB1A25" w:rsidRDefault="00CB1A25" w:rsidP="00CB1A25">
      <w:pPr>
        <w:spacing w:line="274" w:lineRule="exact"/>
        <w:ind w:firstLineChars="100" w:firstLine="241"/>
        <w:rPr>
          <w:rFonts w:ascii="宋体" w:hAnsi="宋体" w:cs="宋体"/>
          <w:b/>
          <w:bCs/>
          <w:sz w:val="24"/>
          <w:szCs w:val="24"/>
        </w:rPr>
      </w:pPr>
    </w:p>
    <w:p w14:paraId="2A623CCE" w14:textId="30143A47" w:rsidR="00CB1A25" w:rsidRDefault="00CB1A25" w:rsidP="00CB1A25">
      <w:pPr>
        <w:spacing w:line="274" w:lineRule="exact"/>
        <w:ind w:firstLineChars="100" w:firstLine="241"/>
        <w:rPr>
          <w:rFonts w:ascii="宋体" w:hAnsi="宋体" w:cs="宋体"/>
          <w:b/>
          <w:bCs/>
          <w:sz w:val="24"/>
          <w:szCs w:val="24"/>
        </w:rPr>
      </w:pPr>
      <w:r>
        <w:rPr>
          <w:rFonts w:ascii="宋体" w:hAnsi="宋体" w:cs="宋体" w:hint="eastAsia"/>
          <w:b/>
          <w:bCs/>
          <w:sz w:val="24"/>
          <w:szCs w:val="24"/>
        </w:rPr>
        <w:t>（6） 《报价单》</w:t>
      </w:r>
      <w:r w:rsidRPr="00683E35">
        <w:rPr>
          <w:rFonts w:ascii="宋体" w:hAnsi="宋体" w:cs="宋体" w:hint="eastAsia"/>
          <w:b/>
          <w:bCs/>
          <w:sz w:val="24"/>
          <w:szCs w:val="24"/>
        </w:rPr>
        <w:t>（报价必须为含税金额）</w:t>
      </w:r>
    </w:p>
    <w:p w14:paraId="15C3819B" w14:textId="77777777" w:rsidR="00CB1A25" w:rsidRPr="00683E35" w:rsidRDefault="00CB1A25" w:rsidP="00CB1A25">
      <w:pPr>
        <w:spacing w:line="274" w:lineRule="exact"/>
        <w:ind w:firstLineChars="100" w:firstLine="241"/>
        <w:rPr>
          <w:rFonts w:ascii="宋体" w:hAnsi="宋体" w:cs="宋体"/>
          <w:b/>
          <w:bCs/>
          <w:sz w:val="24"/>
          <w:szCs w:val="24"/>
        </w:rPr>
      </w:pPr>
    </w:p>
    <w:p w14:paraId="084FD7D3" w14:textId="77777777" w:rsidR="00CB1A25" w:rsidRDefault="00CB1A25" w:rsidP="00CB1A25">
      <w:pPr>
        <w:spacing w:line="274" w:lineRule="exact"/>
        <w:ind w:firstLineChars="100" w:firstLine="241"/>
        <w:rPr>
          <w:rFonts w:ascii="宋体" w:hAnsi="宋体" w:cs="宋体"/>
          <w:sz w:val="20"/>
          <w:szCs w:val="20"/>
        </w:rPr>
      </w:pPr>
      <w:r>
        <w:rPr>
          <w:rFonts w:ascii="宋体" w:hAnsi="宋体" w:cs="宋体" w:hint="eastAsia"/>
          <w:b/>
          <w:bCs/>
          <w:sz w:val="24"/>
          <w:szCs w:val="24"/>
        </w:rPr>
        <w:t>（</w:t>
      </w:r>
      <w:r>
        <w:rPr>
          <w:rFonts w:ascii="宋体" w:hAnsi="宋体" w:cs="宋体"/>
          <w:b/>
          <w:bCs/>
          <w:sz w:val="24"/>
          <w:szCs w:val="24"/>
        </w:rPr>
        <w:t>7</w:t>
      </w:r>
      <w:r>
        <w:rPr>
          <w:rFonts w:ascii="宋体" w:hAnsi="宋体" w:cs="宋体" w:hint="eastAsia"/>
          <w:b/>
          <w:bCs/>
          <w:sz w:val="24"/>
          <w:szCs w:val="24"/>
        </w:rPr>
        <w:t>） 《投标保密承诺书》；（纸质版）</w:t>
      </w:r>
    </w:p>
    <w:p w14:paraId="7A177C2F" w14:textId="77777777" w:rsidR="00CB1A25" w:rsidRPr="00712B8C" w:rsidRDefault="00CB1A25" w:rsidP="00CB1A25">
      <w:pPr>
        <w:spacing w:line="195" w:lineRule="exact"/>
        <w:rPr>
          <w:rFonts w:ascii="宋体" w:hAnsi="宋体" w:cs="宋体"/>
          <w:sz w:val="18"/>
          <w:szCs w:val="20"/>
        </w:rPr>
      </w:pPr>
    </w:p>
    <w:p w14:paraId="720422AA" w14:textId="77777777" w:rsidR="00CB1A25" w:rsidRDefault="00CB1A25" w:rsidP="00CB1A25">
      <w:pPr>
        <w:spacing w:line="274" w:lineRule="exact"/>
        <w:ind w:firstLineChars="100" w:firstLine="241"/>
        <w:rPr>
          <w:rFonts w:ascii="宋体" w:hAnsi="宋体" w:cs="宋体"/>
          <w:b/>
          <w:bCs/>
          <w:sz w:val="24"/>
          <w:szCs w:val="24"/>
        </w:rPr>
      </w:pPr>
      <w:r>
        <w:rPr>
          <w:rFonts w:ascii="宋体" w:hAnsi="宋体" w:cs="宋体" w:hint="eastAsia"/>
          <w:b/>
          <w:bCs/>
          <w:sz w:val="24"/>
          <w:szCs w:val="24"/>
        </w:rPr>
        <w:t>（</w:t>
      </w:r>
      <w:r>
        <w:rPr>
          <w:rFonts w:ascii="宋体" w:hAnsi="宋体" w:cs="宋体"/>
          <w:b/>
          <w:bCs/>
          <w:sz w:val="24"/>
          <w:szCs w:val="24"/>
        </w:rPr>
        <w:t>8</w:t>
      </w:r>
      <w:r>
        <w:rPr>
          <w:rFonts w:ascii="宋体" w:hAnsi="宋体" w:cs="宋体" w:hint="eastAsia"/>
          <w:b/>
          <w:bCs/>
          <w:sz w:val="24"/>
          <w:szCs w:val="24"/>
        </w:rPr>
        <w:t>）投标方认为需要加以说明的其他内容；</w:t>
      </w:r>
    </w:p>
    <w:p w14:paraId="23B2BCE2" w14:textId="77777777" w:rsidR="00CB1A25" w:rsidRDefault="00CB1A25" w:rsidP="00CB1A25">
      <w:pPr>
        <w:spacing w:line="274" w:lineRule="exact"/>
        <w:ind w:firstLineChars="100" w:firstLine="241"/>
        <w:rPr>
          <w:rFonts w:ascii="宋体" w:hAnsi="宋体" w:cs="宋体"/>
          <w:b/>
          <w:bCs/>
          <w:sz w:val="24"/>
          <w:szCs w:val="24"/>
        </w:rPr>
      </w:pPr>
    </w:p>
    <w:p w14:paraId="1B04FDF3" w14:textId="77777777" w:rsidR="00CB1A25" w:rsidRPr="007E2E71" w:rsidRDefault="00CB1A25" w:rsidP="00CB1A25">
      <w:pPr>
        <w:spacing w:line="274" w:lineRule="exact"/>
        <w:ind w:firstLineChars="100" w:firstLine="200"/>
        <w:rPr>
          <w:rFonts w:ascii="宋体" w:hAnsi="宋体" w:cs="宋体"/>
          <w:sz w:val="20"/>
          <w:szCs w:val="20"/>
        </w:rPr>
      </w:pPr>
    </w:p>
    <w:p w14:paraId="298F1092" w14:textId="77777777" w:rsidR="00CB1A25" w:rsidRDefault="00CB1A25" w:rsidP="00CB1A25">
      <w:pPr>
        <w:spacing w:line="194" w:lineRule="exact"/>
        <w:rPr>
          <w:rFonts w:ascii="宋体" w:hAnsi="宋体" w:cs="宋体"/>
          <w:sz w:val="20"/>
          <w:szCs w:val="20"/>
        </w:rPr>
      </w:pPr>
    </w:p>
    <w:p w14:paraId="707B7AD7" w14:textId="77777777" w:rsidR="00CB1A25" w:rsidRPr="0054710A" w:rsidRDefault="00CB1A25" w:rsidP="00CB1A25">
      <w:pPr>
        <w:spacing w:line="276" w:lineRule="auto"/>
        <w:ind w:firstLineChars="100" w:firstLine="240"/>
        <w:rPr>
          <w:rFonts w:ascii="宋体" w:hAnsi="宋体" w:cs="宋体"/>
          <w:color w:val="FF0000"/>
          <w:sz w:val="24"/>
          <w:szCs w:val="24"/>
        </w:rPr>
      </w:pPr>
      <w:r w:rsidRPr="0054710A">
        <w:rPr>
          <w:rFonts w:ascii="宋体" w:hAnsi="宋体" w:cs="宋体" w:hint="eastAsia"/>
          <w:color w:val="FF0000"/>
          <w:sz w:val="24"/>
          <w:szCs w:val="24"/>
        </w:rPr>
        <w:t>备注：</w:t>
      </w:r>
    </w:p>
    <w:p w14:paraId="4C248716" w14:textId="77777777" w:rsidR="00CB1A25" w:rsidRPr="0054710A" w:rsidRDefault="00CB1A25" w:rsidP="00CB1A25">
      <w:pPr>
        <w:spacing w:line="276" w:lineRule="auto"/>
        <w:ind w:leftChars="100" w:left="220"/>
        <w:rPr>
          <w:rFonts w:ascii="宋体" w:hAnsi="宋体" w:cs="宋体"/>
          <w:color w:val="FF0000"/>
          <w:sz w:val="24"/>
          <w:szCs w:val="24"/>
        </w:rPr>
      </w:pPr>
      <w:r w:rsidRPr="0054710A">
        <w:rPr>
          <w:rFonts w:ascii="宋体" w:hAnsi="宋体" w:cs="宋体" w:hint="eastAsia"/>
          <w:color w:val="FF0000"/>
          <w:sz w:val="24"/>
          <w:szCs w:val="24"/>
        </w:rPr>
        <w:lastRenderedPageBreak/>
        <w:t>1：以上电子版文件放在U盘里，除电子版文件以外的纸质文件均需加盖投标方公章，电子版及纸质版文件都需密封在文件袋内盖骑缝章储存现场开标。</w:t>
      </w:r>
    </w:p>
    <w:p w14:paraId="305F2FEF" w14:textId="77777777" w:rsidR="00CB1A25" w:rsidRDefault="00CB1A25" w:rsidP="00CB1A25">
      <w:pPr>
        <w:spacing w:line="276" w:lineRule="auto"/>
        <w:ind w:firstLineChars="100" w:firstLine="240"/>
        <w:rPr>
          <w:rFonts w:ascii="宋体" w:hAnsi="宋体" w:cs="宋体"/>
          <w:color w:val="FF0000"/>
          <w:sz w:val="24"/>
          <w:szCs w:val="24"/>
        </w:rPr>
      </w:pPr>
      <w:r w:rsidRPr="0054710A">
        <w:rPr>
          <w:rFonts w:ascii="宋体" w:hAnsi="宋体" w:cs="宋体" w:hint="eastAsia"/>
          <w:color w:val="FF0000"/>
          <w:sz w:val="24"/>
          <w:szCs w:val="24"/>
        </w:rPr>
        <w:t>2：讲标需用我司电脑，因此请准备好电子版文件拷到我司电脑内。</w:t>
      </w:r>
    </w:p>
    <w:p w14:paraId="4EBEAE9A" w14:textId="77777777" w:rsidR="00CB1A25" w:rsidRPr="001704C4" w:rsidRDefault="00CB1A25" w:rsidP="00CB1A25">
      <w:pPr>
        <w:spacing w:line="276" w:lineRule="auto"/>
        <w:ind w:firstLineChars="100" w:firstLine="200"/>
        <w:rPr>
          <w:rFonts w:ascii="宋体" w:hAnsi="宋体" w:cs="宋体"/>
          <w:sz w:val="20"/>
          <w:szCs w:val="20"/>
        </w:rPr>
      </w:pPr>
    </w:p>
    <w:p w14:paraId="4D4ABED8" w14:textId="77777777" w:rsidR="00DE6D14" w:rsidRDefault="00DE6D14" w:rsidP="00DE6D14">
      <w:pPr>
        <w:pStyle w:val="p1"/>
        <w:rPr>
          <w:rFonts w:ascii="宋体" w:hAnsi="宋体" w:cs="宋体"/>
          <w:b/>
          <w:bCs/>
        </w:rPr>
      </w:pPr>
    </w:p>
    <w:p w14:paraId="622BD6AB" w14:textId="15CC9F2C" w:rsidR="00DE6D14" w:rsidRDefault="00CB1A25" w:rsidP="00DE6D14">
      <w:pPr>
        <w:pStyle w:val="p1"/>
        <w:rPr>
          <w:rFonts w:ascii="宋体" w:hAnsi="宋体" w:cs="宋体"/>
          <w:b/>
          <w:bCs/>
        </w:rPr>
      </w:pPr>
      <w:r w:rsidRPr="00712B8C">
        <w:rPr>
          <w:rFonts w:ascii="宋体" w:hAnsi="宋体" w:cs="宋体" w:hint="eastAsia"/>
          <w:b/>
          <w:bCs/>
        </w:rPr>
        <w:t>联系人：</w:t>
      </w:r>
      <w:r w:rsidR="00F004A2">
        <w:rPr>
          <w:rFonts w:ascii="宋体" w:hAnsi="宋体" w:cs="宋体" w:hint="eastAsia"/>
          <w:b/>
          <w:bCs/>
        </w:rPr>
        <w:t>姚</w:t>
      </w:r>
      <w:r w:rsidR="00C61177">
        <w:rPr>
          <w:rFonts w:ascii="宋体" w:hAnsi="宋体" w:cs="宋体" w:hint="eastAsia"/>
          <w:b/>
          <w:bCs/>
        </w:rPr>
        <w:t>丹丹</w:t>
      </w:r>
      <w:r w:rsidRPr="00712B8C">
        <w:rPr>
          <w:rFonts w:ascii="宋体" w:hAnsi="宋体" w:cs="宋体" w:hint="eastAsia"/>
          <w:b/>
          <w:bCs/>
        </w:rPr>
        <w:t xml:space="preserve">  </w:t>
      </w:r>
      <w:r w:rsidR="00F004A2">
        <w:rPr>
          <w:rFonts w:ascii="宋体" w:hAnsi="宋体" w:cs="宋体"/>
          <w:b/>
          <w:bCs/>
        </w:rPr>
        <w:t>15101049795</w:t>
      </w:r>
    </w:p>
    <w:p w14:paraId="2F103BCD" w14:textId="6A9D9E46" w:rsidR="00DE6D14" w:rsidRDefault="00CB1A25" w:rsidP="00DE6D14">
      <w:pPr>
        <w:pStyle w:val="p1"/>
      </w:pPr>
      <w:r>
        <w:rPr>
          <w:rFonts w:ascii="宋体" w:hAnsi="宋体" w:cs="宋体" w:hint="eastAsia"/>
          <w:b/>
          <w:bCs/>
        </w:rPr>
        <w:t>报名邮箱：</w:t>
      </w:r>
      <w:r w:rsidR="00F004A2">
        <w:t>yaodandan</w:t>
      </w:r>
      <w:r w:rsidR="00DE6D14">
        <w:t>@sanyuan.com.cn</w:t>
      </w:r>
    </w:p>
    <w:p w14:paraId="043D2E6E" w14:textId="4C7B3E42" w:rsidR="00CB1A25" w:rsidRPr="00DE6D14" w:rsidRDefault="00CB1A25" w:rsidP="00CB1A25">
      <w:pPr>
        <w:spacing w:line="276" w:lineRule="auto"/>
        <w:ind w:firstLineChars="100" w:firstLine="220"/>
        <w:rPr>
          <w:rFonts w:ascii="宋体" w:hAnsi="宋体" w:cs="宋体"/>
          <w:szCs w:val="20"/>
        </w:rPr>
      </w:pPr>
    </w:p>
    <w:p w14:paraId="3A2AD554" w14:textId="77777777" w:rsidR="00CB1A25" w:rsidRDefault="00CB1A25" w:rsidP="00CB1A25">
      <w:pPr>
        <w:spacing w:line="200" w:lineRule="exact"/>
        <w:rPr>
          <w:rFonts w:ascii="宋体" w:hAnsi="宋体" w:cs="宋体"/>
          <w:sz w:val="20"/>
          <w:szCs w:val="20"/>
        </w:rPr>
      </w:pPr>
    </w:p>
    <w:p w14:paraId="1846C72B" w14:textId="77777777" w:rsidR="00CB1A25" w:rsidRDefault="00CB1A25" w:rsidP="00CB1A25">
      <w:pPr>
        <w:spacing w:line="200" w:lineRule="exact"/>
        <w:rPr>
          <w:rFonts w:ascii="宋体" w:hAnsi="宋体" w:cs="宋体"/>
          <w:sz w:val="20"/>
          <w:szCs w:val="20"/>
        </w:rPr>
      </w:pPr>
    </w:p>
    <w:p w14:paraId="6E537351" w14:textId="77777777" w:rsidR="00CB1A25" w:rsidRDefault="00CB1A25" w:rsidP="00CB1A25">
      <w:pPr>
        <w:spacing w:line="350" w:lineRule="exact"/>
        <w:rPr>
          <w:rFonts w:ascii="宋体" w:hAnsi="宋体" w:cs="宋体"/>
          <w:sz w:val="20"/>
          <w:szCs w:val="20"/>
        </w:rPr>
      </w:pPr>
    </w:p>
    <w:p w14:paraId="127BDB32" w14:textId="77777777" w:rsidR="00CB1A25" w:rsidRDefault="00CB1A25" w:rsidP="00CB1A25">
      <w:pPr>
        <w:spacing w:line="274" w:lineRule="exact"/>
        <w:ind w:left="4280"/>
        <w:jc w:val="center"/>
        <w:rPr>
          <w:rFonts w:ascii="宋体" w:hAnsi="宋体" w:cs="宋体"/>
          <w:sz w:val="24"/>
          <w:szCs w:val="24"/>
        </w:rPr>
      </w:pPr>
      <w:r>
        <w:rPr>
          <w:rFonts w:ascii="宋体" w:hAnsi="宋体" w:cs="宋体" w:hint="eastAsia"/>
          <w:sz w:val="24"/>
          <w:szCs w:val="24"/>
        </w:rPr>
        <w:t>北京三元食品股份有限公司</w:t>
      </w:r>
    </w:p>
    <w:p w14:paraId="3494CEE1" w14:textId="77777777" w:rsidR="00CB1A25" w:rsidRDefault="00CB1A25" w:rsidP="00CB1A25">
      <w:pPr>
        <w:spacing w:line="274" w:lineRule="exact"/>
        <w:ind w:left="4280"/>
        <w:jc w:val="center"/>
        <w:rPr>
          <w:rFonts w:ascii="宋体" w:hAnsi="宋体" w:cs="宋体"/>
          <w:sz w:val="20"/>
          <w:szCs w:val="20"/>
        </w:rPr>
      </w:pPr>
      <w:r>
        <w:rPr>
          <w:rFonts w:ascii="宋体" w:hAnsi="宋体" w:cs="宋体" w:hint="eastAsia"/>
          <w:sz w:val="24"/>
          <w:szCs w:val="24"/>
        </w:rPr>
        <w:t>总部市场部</w:t>
      </w:r>
    </w:p>
    <w:p w14:paraId="4BD14CAD" w14:textId="77777777" w:rsidR="00CB1A25" w:rsidRDefault="00CB1A25" w:rsidP="00CB1A25">
      <w:pPr>
        <w:spacing w:line="192" w:lineRule="exact"/>
        <w:rPr>
          <w:rFonts w:ascii="宋体" w:hAnsi="宋体" w:cs="宋体"/>
          <w:sz w:val="20"/>
          <w:szCs w:val="20"/>
        </w:rPr>
      </w:pPr>
    </w:p>
    <w:p w14:paraId="377778DE" w14:textId="086C9653" w:rsidR="00CB1A25" w:rsidRDefault="00CB1A25" w:rsidP="00CB1A25">
      <w:pPr>
        <w:spacing w:line="274" w:lineRule="exact"/>
        <w:ind w:firstLineChars="2400" w:firstLine="5760"/>
        <w:rPr>
          <w:rFonts w:ascii="宋体" w:hAnsi="宋体" w:cs="宋体"/>
          <w:sz w:val="24"/>
          <w:szCs w:val="24"/>
        </w:rPr>
      </w:pPr>
      <w:r>
        <w:rPr>
          <w:rFonts w:ascii="宋体" w:hAnsi="宋体" w:cs="宋体" w:hint="eastAsia"/>
          <w:sz w:val="24"/>
          <w:szCs w:val="24"/>
        </w:rPr>
        <w:t>二〇二一年十</w:t>
      </w:r>
      <w:r w:rsidR="00C42683">
        <w:rPr>
          <w:rFonts w:ascii="宋体" w:hAnsi="宋体" w:cs="宋体" w:hint="eastAsia"/>
          <w:sz w:val="24"/>
          <w:szCs w:val="24"/>
        </w:rPr>
        <w:t>二</w:t>
      </w:r>
      <w:r>
        <w:rPr>
          <w:rFonts w:ascii="宋体" w:hAnsi="宋体" w:cs="宋体" w:hint="eastAsia"/>
          <w:sz w:val="24"/>
          <w:szCs w:val="24"/>
        </w:rPr>
        <w:t>月</w:t>
      </w:r>
    </w:p>
    <w:p w14:paraId="7D64A553" w14:textId="77777777" w:rsidR="000E51D7" w:rsidRDefault="004D5961"/>
    <w:sectPr w:rsidR="000E51D7">
      <w:pgSz w:w="11900" w:h="16841"/>
      <w:pgMar w:top="860" w:right="1410" w:bottom="1440" w:left="1418"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DengXian">
    <w:altName w:val="Arial Unicode MS"/>
    <w:charset w:val="86"/>
    <w:family w:val="script"/>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Helvetica Neue">
    <w:altName w:val="Microsoft YaHei UI"/>
    <w:charset w:val="00"/>
    <w:family w:val="swiss"/>
    <w:pitch w:val="variable"/>
    <w:sig w:usb0="00000003" w:usb1="500079DB" w:usb2="00000010" w:usb3="00000000" w:csb0="00000001" w:csb1="00000000"/>
  </w:font>
  <w:font w:name="Helvetica">
    <w:panose1 w:val="020B0604020202020204"/>
    <w:charset w:val="00"/>
    <w:family w:val="swiss"/>
    <w:notTrueType/>
    <w:pitch w:val="variable"/>
    <w:sig w:usb0="00000003" w:usb1="00000000" w:usb2="00000000" w:usb3="00000000" w:csb0="00000001" w:csb1="00000000"/>
  </w:font>
  <w:font w:name="DengXian Light">
    <w:altName w:val="Arial Unicode MS"/>
    <w:charset w:val="86"/>
    <w:family w:val="script"/>
    <w:pitch w:val="variable"/>
    <w:sig w:usb0="00000000"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99"/>
    <w:multiLevelType w:val="multilevel"/>
    <w:tmpl w:val="00000099"/>
    <w:lvl w:ilvl="0">
      <w:start w:val="4"/>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0000124"/>
    <w:multiLevelType w:val="multilevel"/>
    <w:tmpl w:val="00000124"/>
    <w:lvl w:ilvl="0">
      <w:start w:val="5"/>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0000F3E"/>
    <w:multiLevelType w:val="multilevel"/>
    <w:tmpl w:val="00000F3E"/>
    <w:lvl w:ilvl="0">
      <w:start w:val="3"/>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000305E"/>
    <w:multiLevelType w:val="multilevel"/>
    <w:tmpl w:val="0000305E"/>
    <w:lvl w:ilvl="0">
      <w:start w:val="6"/>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000390C"/>
    <w:multiLevelType w:val="multilevel"/>
    <w:tmpl w:val="0000390C"/>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000440D"/>
    <w:multiLevelType w:val="multilevel"/>
    <w:tmpl w:val="0000440D"/>
    <w:lvl w:ilvl="0">
      <w:start w:val="7"/>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7D654C8"/>
    <w:multiLevelType w:val="multilevel"/>
    <w:tmpl w:val="07D654C8"/>
    <w:lvl w:ilvl="0">
      <w:start w:val="1"/>
      <w:numFmt w:val="japaneseCounting"/>
      <w:lvlText w:val="%1、"/>
      <w:lvlJc w:val="left"/>
      <w:pPr>
        <w:ind w:left="480" w:hanging="48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6"/>
  </w:num>
  <w:num w:numId="2">
    <w:abstractNumId w:val="4"/>
  </w:num>
  <w:num w:numId="3">
    <w:abstractNumId w:val="2"/>
  </w:num>
  <w:num w:numId="4">
    <w:abstractNumId w:val="0"/>
  </w:num>
  <w:num w:numId="5">
    <w:abstractNumId w:val="1"/>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A25"/>
    <w:rsid w:val="00007DFF"/>
    <w:rsid w:val="000D7094"/>
    <w:rsid w:val="000E6937"/>
    <w:rsid w:val="001101AF"/>
    <w:rsid w:val="002141F8"/>
    <w:rsid w:val="00215CFE"/>
    <w:rsid w:val="002E7F55"/>
    <w:rsid w:val="003423A2"/>
    <w:rsid w:val="004D5961"/>
    <w:rsid w:val="004E490D"/>
    <w:rsid w:val="0051242F"/>
    <w:rsid w:val="00647778"/>
    <w:rsid w:val="006548B6"/>
    <w:rsid w:val="006D0CAF"/>
    <w:rsid w:val="009B3753"/>
    <w:rsid w:val="00A02A1F"/>
    <w:rsid w:val="00A23ACD"/>
    <w:rsid w:val="00AB3BAD"/>
    <w:rsid w:val="00B46ECD"/>
    <w:rsid w:val="00B72EC0"/>
    <w:rsid w:val="00BB6B0C"/>
    <w:rsid w:val="00C42683"/>
    <w:rsid w:val="00C61177"/>
    <w:rsid w:val="00C6450A"/>
    <w:rsid w:val="00CA1C5F"/>
    <w:rsid w:val="00CB1A25"/>
    <w:rsid w:val="00D6546A"/>
    <w:rsid w:val="00DE6D14"/>
    <w:rsid w:val="00F004A2"/>
    <w:rsid w:val="00F17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7AFD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1A25"/>
    <w:rPr>
      <w:rFonts w:ascii="Times New Roman" w:eastAsia="宋体" w:hAnsi="Times New Roman" w:cs="Times New Roman"/>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1">
    <w:name w:val="p1"/>
    <w:basedOn w:val="a"/>
    <w:rsid w:val="00DE6D14"/>
    <w:rPr>
      <w:rFonts w:ascii="Helvetica Neue" w:eastAsiaTheme="minorEastAsia" w:hAnsi="Helvetica Neue"/>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5116527">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429</Words>
  <Characters>2451</Characters>
  <Application>Microsoft Office Word</Application>
  <DocSecurity>0</DocSecurity>
  <Lines>20</Lines>
  <Paragraphs>5</Paragraphs>
  <ScaleCrop>false</ScaleCrop>
  <Company/>
  <LinksUpToDate>false</LinksUpToDate>
  <CharactersWithSpaces>2875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KJN0873</dc:creator>
  <cp:keywords/>
  <dc:description/>
  <cp:lastModifiedBy>ydd</cp:lastModifiedBy>
  <cp:revision>5</cp:revision>
  <dcterms:created xsi:type="dcterms:W3CDTF">2021-11-29T08:30:00Z</dcterms:created>
  <dcterms:modified xsi:type="dcterms:W3CDTF">2021-12-02T06:24:00Z</dcterms:modified>
</cp:coreProperties>
</file>